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B99" w:rsidRPr="00915EC5" w:rsidRDefault="00C77B99" w:rsidP="00915EC5">
      <w:pPr>
        <w:jc w:val="both"/>
        <w:rPr>
          <w:rFonts w:ascii="Arial" w:hAnsi="Arial" w:cs="Arial"/>
          <w:sz w:val="22"/>
          <w:szCs w:val="22"/>
          <w:lang w:val="ru-RU"/>
        </w:rPr>
      </w:pPr>
    </w:p>
    <w:p w:rsidR="003870EE" w:rsidRPr="00915EC5" w:rsidRDefault="003870EE" w:rsidP="00915EC5">
      <w:pPr>
        <w:jc w:val="both"/>
        <w:rPr>
          <w:rFonts w:ascii="Arial" w:hAnsi="Arial" w:cs="Arial"/>
          <w:sz w:val="22"/>
          <w:szCs w:val="22"/>
          <w:lang w:val="ru-RU"/>
        </w:rPr>
      </w:pPr>
    </w:p>
    <w:p w:rsidR="00915EC5" w:rsidRPr="00915EC5" w:rsidRDefault="00915EC5" w:rsidP="00915EC5">
      <w:pPr>
        <w:shd w:val="clear" w:color="auto" w:fill="FFFFFF"/>
        <w:jc w:val="both"/>
        <w:textAlignment w:val="baseline"/>
        <w:rPr>
          <w:rFonts w:ascii="Arial" w:eastAsia="Times New Roman" w:hAnsi="Arial" w:cs="Arial"/>
          <w:b/>
          <w:color w:val="201F1E"/>
          <w:sz w:val="22"/>
          <w:szCs w:val="22"/>
          <w:lang w:val="ru-RU" w:eastAsia="ru-RU"/>
        </w:rPr>
      </w:pPr>
      <w:r w:rsidRPr="00915EC5">
        <w:rPr>
          <w:rFonts w:ascii="Arial" w:eastAsia="Times New Roman" w:hAnsi="Arial" w:cs="Arial"/>
          <w:b/>
          <w:color w:val="201F1E"/>
          <w:sz w:val="22"/>
          <w:szCs w:val="22"/>
          <w:lang w:val="ru-RU" w:eastAsia="ru-RU"/>
        </w:rPr>
        <w:t>В павильоне «Розничная торговля» на Fruit Attraction 2021 примут участие компании из 44 стран, в том числе из России, Украины и Белоруссии.</w:t>
      </w:r>
    </w:p>
    <w:p w:rsidR="00915EC5" w:rsidRPr="00915EC5" w:rsidRDefault="00915EC5" w:rsidP="00915EC5">
      <w:pPr>
        <w:shd w:val="clear" w:color="auto" w:fill="FFFFFF"/>
        <w:jc w:val="both"/>
        <w:textAlignment w:val="baseline"/>
        <w:rPr>
          <w:rFonts w:ascii="Arial" w:eastAsia="Times New Roman" w:hAnsi="Arial" w:cs="Arial"/>
          <w:b/>
          <w:color w:val="201F1E"/>
          <w:sz w:val="22"/>
          <w:szCs w:val="22"/>
          <w:lang w:val="ru-RU" w:eastAsia="ru-RU"/>
        </w:rPr>
      </w:pPr>
    </w:p>
    <w:p w:rsidR="008B2A95" w:rsidRPr="00915EC5" w:rsidRDefault="008B2A95" w:rsidP="008B2A95">
      <w:pPr>
        <w:shd w:val="clear" w:color="auto" w:fill="FFFFFF"/>
        <w:jc w:val="both"/>
        <w:textAlignment w:val="baseline"/>
        <w:rPr>
          <w:rFonts w:ascii="Arial" w:eastAsia="Times New Roman" w:hAnsi="Arial" w:cs="Arial"/>
          <w:b/>
          <w:color w:val="201F1E"/>
          <w:sz w:val="22"/>
          <w:szCs w:val="22"/>
          <w:lang w:val="ru-RU" w:eastAsia="ru-RU"/>
        </w:rPr>
      </w:pPr>
      <w:r w:rsidRPr="00915EC5">
        <w:rPr>
          <w:rFonts w:ascii="Arial" w:eastAsia="Times New Roman" w:hAnsi="Arial" w:cs="Arial"/>
          <w:b/>
          <w:color w:val="201F1E"/>
          <w:sz w:val="22"/>
          <w:szCs w:val="22"/>
          <w:lang w:val="ru-RU" w:eastAsia="ru-RU"/>
        </w:rPr>
        <w:t>Выставка пройдет 5-7 октября в Мадриде в восьми павильонах IFEMA MADRID (Institución Ferial de Madrid — Институт по организации ярмарок). В мероприятии участвуют более 1300 компаний со всего мира, что подтверждает статус Fruit Attraction как одного из крупнейших b2b мероприятий.</w:t>
      </w:r>
    </w:p>
    <w:p w:rsidR="008B2A95" w:rsidRPr="00915EC5" w:rsidRDefault="008B2A95" w:rsidP="008B2A95">
      <w:pPr>
        <w:shd w:val="clear" w:color="auto" w:fill="FFFFFF"/>
        <w:jc w:val="both"/>
        <w:textAlignment w:val="baseline"/>
        <w:rPr>
          <w:rFonts w:ascii="Arial" w:eastAsia="Times New Roman" w:hAnsi="Arial" w:cs="Arial"/>
          <w:b/>
          <w:color w:val="201F1E"/>
          <w:sz w:val="22"/>
          <w:szCs w:val="22"/>
          <w:lang w:val="ru-RU" w:eastAsia="ru-RU"/>
        </w:rPr>
      </w:pPr>
    </w:p>
    <w:p w:rsidR="008B2A95" w:rsidRPr="00915EC5" w:rsidRDefault="008B2A95" w:rsidP="008B2A95">
      <w:pPr>
        <w:shd w:val="clear" w:color="auto" w:fill="FFFFFF"/>
        <w:jc w:val="both"/>
        <w:textAlignment w:val="baseline"/>
        <w:rPr>
          <w:rFonts w:ascii="Arial" w:eastAsia="Times New Roman" w:hAnsi="Arial" w:cs="Arial"/>
          <w:b/>
          <w:color w:val="201F1E"/>
          <w:sz w:val="22"/>
          <w:szCs w:val="22"/>
          <w:lang w:val="ru-RU" w:eastAsia="ru-RU"/>
        </w:rPr>
      </w:pPr>
      <w:r w:rsidRPr="00915EC5">
        <w:rPr>
          <w:rFonts w:ascii="Arial" w:eastAsia="Times New Roman" w:hAnsi="Arial" w:cs="Arial"/>
          <w:b/>
          <w:color w:val="201F1E"/>
          <w:sz w:val="22"/>
          <w:szCs w:val="22"/>
          <w:lang w:val="ru-RU" w:eastAsia="ru-RU"/>
        </w:rPr>
        <w:t>Представители компаний плодоовощного сектора  участвуют, пройдя регистрацию на https://www.ifema.es/fruit-attraction/entradas-invitaciones</w:t>
      </w:r>
    </w:p>
    <w:p w:rsidR="008B2A95" w:rsidRPr="00915EC5" w:rsidRDefault="008B2A95" w:rsidP="008B2A95">
      <w:pPr>
        <w:shd w:val="clear" w:color="auto" w:fill="FFFFFF"/>
        <w:jc w:val="both"/>
        <w:textAlignment w:val="baseline"/>
        <w:rPr>
          <w:rFonts w:ascii="Arial" w:eastAsia="Times New Roman" w:hAnsi="Arial" w:cs="Arial"/>
          <w:color w:val="201F1E"/>
          <w:sz w:val="22"/>
          <w:szCs w:val="22"/>
          <w:lang w:val="ru-RU" w:eastAsia="ru-RU"/>
        </w:rPr>
      </w:pPr>
    </w:p>
    <w:p w:rsidR="008B2A95" w:rsidRPr="00915EC5" w:rsidRDefault="008B2A95" w:rsidP="008B2A95">
      <w:pPr>
        <w:shd w:val="clear" w:color="auto" w:fill="FFFFFF"/>
        <w:jc w:val="both"/>
        <w:textAlignment w:val="baseline"/>
        <w:rPr>
          <w:rFonts w:ascii="Arial" w:eastAsia="Times New Roman" w:hAnsi="Arial" w:cs="Arial"/>
          <w:color w:val="201F1E"/>
          <w:sz w:val="22"/>
          <w:szCs w:val="22"/>
          <w:lang w:val="ru-RU" w:eastAsia="ru-RU"/>
        </w:rPr>
      </w:pPr>
      <w:r w:rsidRPr="00915EC5">
        <w:rPr>
          <w:rFonts w:ascii="Arial" w:eastAsia="Times New Roman" w:hAnsi="Arial" w:cs="Arial"/>
          <w:color w:val="201F1E"/>
          <w:sz w:val="22"/>
          <w:szCs w:val="22"/>
          <w:lang w:val="ru-RU" w:eastAsia="ru-RU"/>
        </w:rPr>
        <w:t>4 октября 2021г., Москва — Как и в прошлом году, Fruit Attraction 2021 дает возможность компаниям продвигаться на международном рынке овощей и фруктов на диджитал-платформе, которая работает весь год. IFEMA MADRID при поддержке ICEX и Министерства сельского хозяйства Испании делают вложения в Международную гостевую программу, что привлекает в Мадрид покупателей со всего мира, менеджеров по розничным закупкам, импортеров и оптовиков. Так, к программе Guest Importer Country, где участвуют 67 стран, присоединились Бразилия, Украина, Южная Корея и Белоруссия.</w:t>
      </w:r>
    </w:p>
    <w:p w:rsidR="008B2A95" w:rsidRPr="00915EC5" w:rsidRDefault="008B2A95" w:rsidP="008B2A95">
      <w:pPr>
        <w:shd w:val="clear" w:color="auto" w:fill="FFFFFF"/>
        <w:jc w:val="both"/>
        <w:textAlignment w:val="baseline"/>
        <w:rPr>
          <w:rFonts w:ascii="Arial" w:eastAsia="Times New Roman" w:hAnsi="Arial" w:cs="Arial"/>
          <w:color w:val="201F1E"/>
          <w:sz w:val="22"/>
          <w:szCs w:val="22"/>
          <w:lang w:val="ru-RU" w:eastAsia="ru-RU"/>
        </w:rPr>
      </w:pPr>
    </w:p>
    <w:p w:rsidR="008B2A95" w:rsidRPr="00915EC5" w:rsidRDefault="008B2A95" w:rsidP="008B2A95">
      <w:pPr>
        <w:shd w:val="clear" w:color="auto" w:fill="FFFFFF"/>
        <w:jc w:val="both"/>
        <w:textAlignment w:val="baseline"/>
        <w:rPr>
          <w:rFonts w:ascii="Arial" w:eastAsia="Times New Roman" w:hAnsi="Arial" w:cs="Arial"/>
          <w:color w:val="201F1E"/>
          <w:sz w:val="22"/>
          <w:szCs w:val="22"/>
          <w:lang w:val="ru-RU" w:eastAsia="ru-RU"/>
        </w:rPr>
      </w:pPr>
      <w:r w:rsidRPr="00915EC5">
        <w:rPr>
          <w:rFonts w:ascii="Arial" w:eastAsia="Times New Roman" w:hAnsi="Arial" w:cs="Arial"/>
          <w:color w:val="201F1E"/>
          <w:sz w:val="22"/>
          <w:szCs w:val="22"/>
          <w:lang w:val="ru-RU" w:eastAsia="ru-RU"/>
        </w:rPr>
        <w:t>Иностранным участникам из стран, не входящих в ЕС, для участия необходимо предоставить сертификат о вакцинации, результаты текста на COVID-19, а также заполнить медицинскую форму FCS.</w:t>
      </w:r>
    </w:p>
    <w:p w:rsidR="008B2A95" w:rsidRPr="00915EC5" w:rsidRDefault="008B2A95" w:rsidP="008B2A95">
      <w:pPr>
        <w:shd w:val="clear" w:color="auto" w:fill="FFFFFF"/>
        <w:jc w:val="both"/>
        <w:textAlignment w:val="baseline"/>
        <w:rPr>
          <w:rFonts w:ascii="Arial" w:eastAsia="Times New Roman" w:hAnsi="Arial" w:cs="Arial"/>
          <w:color w:val="201F1E"/>
          <w:sz w:val="22"/>
          <w:szCs w:val="22"/>
          <w:lang w:val="ru-RU" w:eastAsia="ru-RU"/>
        </w:rPr>
      </w:pPr>
      <w:r w:rsidRPr="00915EC5">
        <w:rPr>
          <w:rFonts w:ascii="Arial" w:eastAsia="Times New Roman" w:hAnsi="Arial" w:cs="Arial"/>
          <w:color w:val="201F1E"/>
          <w:sz w:val="22"/>
          <w:szCs w:val="22"/>
          <w:lang w:val="ru-RU" w:eastAsia="ru-RU"/>
        </w:rPr>
        <w:t> </w:t>
      </w:r>
    </w:p>
    <w:p w:rsidR="008B2A95" w:rsidRPr="00915EC5" w:rsidRDefault="008B2A95" w:rsidP="008B2A95">
      <w:pPr>
        <w:shd w:val="clear" w:color="auto" w:fill="FFFFFF"/>
        <w:jc w:val="both"/>
        <w:textAlignment w:val="baseline"/>
        <w:rPr>
          <w:rFonts w:ascii="Arial" w:eastAsia="Times New Roman" w:hAnsi="Arial" w:cs="Arial"/>
          <w:color w:val="201F1E"/>
          <w:sz w:val="22"/>
          <w:szCs w:val="22"/>
          <w:lang w:val="ru-RU" w:eastAsia="ru-RU"/>
        </w:rPr>
      </w:pPr>
      <w:r w:rsidRPr="00915EC5">
        <w:rPr>
          <w:rFonts w:ascii="Arial" w:eastAsia="Times New Roman" w:hAnsi="Arial" w:cs="Arial"/>
          <w:color w:val="201F1E"/>
          <w:sz w:val="22"/>
          <w:szCs w:val="22"/>
          <w:lang w:val="ru-RU" w:eastAsia="ru-RU"/>
        </w:rPr>
        <w:t>Помимо офлайн-мероприятий 5-7 октября Fruit Attraction объединяет фруктовое и овощное сообщество 365 дней в году через платформу Fruit Attraction LiveConnect, которая позволяет им эффективно взаимодействовать онлайн.</w:t>
      </w:r>
    </w:p>
    <w:p w:rsidR="008B2A95" w:rsidRPr="00915EC5" w:rsidRDefault="008B2A95" w:rsidP="008B2A95">
      <w:pPr>
        <w:shd w:val="clear" w:color="auto" w:fill="FFFFFF"/>
        <w:jc w:val="both"/>
        <w:textAlignment w:val="baseline"/>
        <w:rPr>
          <w:rFonts w:ascii="Arial" w:eastAsia="Times New Roman" w:hAnsi="Arial" w:cs="Arial"/>
          <w:color w:val="201F1E"/>
          <w:sz w:val="22"/>
          <w:szCs w:val="22"/>
          <w:lang w:val="ru-RU" w:eastAsia="ru-RU"/>
        </w:rPr>
      </w:pPr>
      <w:r w:rsidRPr="00915EC5">
        <w:rPr>
          <w:rFonts w:ascii="Arial" w:eastAsia="Times New Roman" w:hAnsi="Arial" w:cs="Arial"/>
          <w:color w:val="201F1E"/>
          <w:sz w:val="22"/>
          <w:szCs w:val="22"/>
          <w:lang w:val="ru-RU" w:eastAsia="ru-RU"/>
        </w:rPr>
        <w:t> </w:t>
      </w:r>
    </w:p>
    <w:p w:rsidR="008B2A95" w:rsidRPr="00915EC5" w:rsidRDefault="008B2A95" w:rsidP="008B2A95">
      <w:pPr>
        <w:shd w:val="clear" w:color="auto" w:fill="FFFFFF"/>
        <w:jc w:val="both"/>
        <w:textAlignment w:val="baseline"/>
        <w:rPr>
          <w:rFonts w:ascii="Arial" w:eastAsia="Times New Roman" w:hAnsi="Arial" w:cs="Arial"/>
          <w:color w:val="201F1E"/>
          <w:sz w:val="22"/>
          <w:szCs w:val="22"/>
          <w:lang w:val="ru-RU" w:eastAsia="ru-RU"/>
        </w:rPr>
      </w:pPr>
      <w:r w:rsidRPr="00915EC5">
        <w:rPr>
          <w:rFonts w:ascii="Arial" w:eastAsia="Times New Roman" w:hAnsi="Arial" w:cs="Arial"/>
          <w:color w:val="201F1E"/>
          <w:sz w:val="22"/>
          <w:szCs w:val="22"/>
          <w:lang w:val="ru-RU" w:eastAsia="ru-RU"/>
        </w:rPr>
        <w:t>Fruit Atteraction 2021 является местом для бизнес-общения производителей овощей и фруктов, а также консолидирует все звенья бизнес-процессов — от выращивания до поставки готовой еды — как основу для инноваций.</w:t>
      </w:r>
    </w:p>
    <w:p w:rsidR="003870EE" w:rsidRPr="00915EC5" w:rsidRDefault="003870EE" w:rsidP="00915EC5">
      <w:pPr>
        <w:jc w:val="both"/>
        <w:rPr>
          <w:rFonts w:ascii="Arial" w:hAnsi="Arial" w:cs="Arial"/>
          <w:sz w:val="22"/>
          <w:szCs w:val="22"/>
          <w:lang w:val="ru-RU"/>
        </w:rPr>
      </w:pPr>
    </w:p>
    <w:p w:rsidR="003870EE" w:rsidRPr="00915EC5" w:rsidRDefault="003870EE" w:rsidP="00915EC5">
      <w:pPr>
        <w:jc w:val="both"/>
        <w:rPr>
          <w:rFonts w:ascii="Arial" w:hAnsi="Arial" w:cs="Arial"/>
          <w:sz w:val="22"/>
          <w:szCs w:val="22"/>
          <w:lang w:val="ru-RU"/>
        </w:rPr>
      </w:pPr>
    </w:p>
    <w:p w:rsidR="003870EE" w:rsidRPr="00915EC5" w:rsidRDefault="003870EE" w:rsidP="00915EC5">
      <w:pPr>
        <w:jc w:val="both"/>
        <w:rPr>
          <w:rFonts w:ascii="Arial" w:hAnsi="Arial" w:cs="Arial"/>
          <w:sz w:val="22"/>
          <w:szCs w:val="22"/>
          <w:lang w:val="ru-RU"/>
        </w:rPr>
      </w:pPr>
    </w:p>
    <w:p w:rsidR="003870EE" w:rsidRPr="00915EC5" w:rsidRDefault="003870EE" w:rsidP="00915EC5">
      <w:pPr>
        <w:jc w:val="both"/>
        <w:rPr>
          <w:rFonts w:ascii="Arial" w:hAnsi="Arial" w:cs="Arial"/>
          <w:sz w:val="22"/>
          <w:szCs w:val="22"/>
          <w:lang w:val="ru-RU"/>
        </w:rPr>
      </w:pPr>
    </w:p>
    <w:p w:rsidR="003870EE" w:rsidRPr="00915EC5" w:rsidRDefault="003870EE" w:rsidP="00915EC5">
      <w:pPr>
        <w:jc w:val="both"/>
        <w:rPr>
          <w:rFonts w:ascii="Arial" w:hAnsi="Arial" w:cs="Arial"/>
          <w:sz w:val="22"/>
          <w:szCs w:val="22"/>
          <w:lang w:val="ru-RU"/>
        </w:rPr>
      </w:pPr>
    </w:p>
    <w:p w:rsidR="003870EE" w:rsidRPr="00915EC5" w:rsidRDefault="003870EE" w:rsidP="00915EC5">
      <w:pPr>
        <w:jc w:val="both"/>
        <w:rPr>
          <w:rFonts w:ascii="Arial" w:hAnsi="Arial" w:cs="Arial"/>
          <w:sz w:val="22"/>
          <w:szCs w:val="22"/>
          <w:lang w:val="ru-RU"/>
        </w:rPr>
      </w:pPr>
    </w:p>
    <w:p w:rsidR="003870EE" w:rsidRPr="00915EC5" w:rsidRDefault="003870EE" w:rsidP="00915EC5">
      <w:pPr>
        <w:jc w:val="both"/>
        <w:rPr>
          <w:rFonts w:ascii="Arial" w:hAnsi="Arial" w:cs="Arial"/>
          <w:sz w:val="22"/>
          <w:szCs w:val="22"/>
          <w:lang w:val="ru-RU"/>
        </w:rPr>
      </w:pPr>
    </w:p>
    <w:p w:rsidR="003870EE" w:rsidRPr="00915EC5" w:rsidRDefault="003870EE" w:rsidP="00915EC5">
      <w:pPr>
        <w:jc w:val="both"/>
        <w:rPr>
          <w:rFonts w:ascii="Arial" w:hAnsi="Arial" w:cs="Arial"/>
          <w:sz w:val="22"/>
          <w:szCs w:val="22"/>
          <w:lang w:val="ru-RU"/>
        </w:rPr>
      </w:pPr>
    </w:p>
    <w:p w:rsidR="00B01454" w:rsidRPr="00915EC5" w:rsidRDefault="00B01454" w:rsidP="00915E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Style w:val="y2iqfc"/>
          <w:rFonts w:ascii="Arial" w:hAnsi="Arial" w:cs="Arial"/>
          <w:color w:val="202124"/>
          <w:sz w:val="22"/>
          <w:szCs w:val="22"/>
          <w:lang w:val="ru-RU"/>
        </w:rPr>
      </w:pPr>
    </w:p>
    <w:sectPr w:rsidR="00B01454" w:rsidRPr="00915EC5" w:rsidSect="00160FCC">
      <w:headerReference w:type="default" r:id="rId10"/>
      <w:footerReference w:type="default" r:id="rId11"/>
      <w:pgSz w:w="11900" w:h="16840"/>
      <w:pgMar w:top="2552" w:right="1701" w:bottom="241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2726" w:rsidRDefault="00032726" w:rsidP="00D92246">
      <w:r>
        <w:separator/>
      </w:r>
    </w:p>
  </w:endnote>
  <w:endnote w:type="continuationSeparator" w:id="1">
    <w:p w:rsidR="00032726" w:rsidRDefault="00032726" w:rsidP="00D922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S Meridian">
    <w:altName w:val="Calibri"/>
    <w:panose1 w:val="00000000000000000000"/>
    <w:charset w:val="00"/>
    <w:family w:val="swiss"/>
    <w:notTrueType/>
    <w:pitch w:val="variable"/>
    <w:sig w:usb0="A000006F" w:usb1="4000207A" w:usb2="00000000" w:usb3="00000000" w:csb0="00000093" w:csb1="00000000"/>
  </w:font>
  <w:font w:name="Barlow">
    <w:altName w:val="Calibri"/>
    <w:charset w:val="4D"/>
    <w:family w:val="auto"/>
    <w:pitch w:val="variable"/>
    <w:sig w:usb0="20000007" w:usb1="00000000" w:usb2="00000000" w:usb3="00000000" w:csb0="0000019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0D6B" w:rsidRDefault="000E52EC">
    <w:pPr>
      <w:pStyle w:val="a6"/>
    </w:pPr>
    <w:r w:rsidRPr="000E52EC">
      <w:rPr>
        <w:noProof/>
      </w:rPr>
      <w:pict>
        <v:rect id="Rectángulo 3" o:spid="_x0000_s4100" style="position:absolute;margin-left:79.95pt;margin-top:2.25pt;width:115.25pt;height:84.2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" filled="f" stroked="f">
          <v:textbox>
            <w:txbxContent>
              <w:p w:rsidR="00EE36E4" w:rsidRPr="00717F7D" w:rsidRDefault="008D569E" w:rsidP="00EE36E4">
                <w:pPr>
                  <w:rPr>
                    <w:rFonts w:cstheme="minorHAnsi"/>
                    <w:b/>
                    <w:bCs/>
                    <w:sz w:val="18"/>
                    <w:szCs w:val="18"/>
                    <w:lang w:val="en-US"/>
                  </w:rPr>
                </w:pPr>
                <w:r>
                  <w:rPr>
                    <w:rFonts w:cstheme="minorHAnsi"/>
                    <w:b/>
                    <w:bCs/>
                    <w:color w:val="000000"/>
                    <w:kern w:val="24"/>
                    <w:sz w:val="18"/>
                    <w:szCs w:val="18"/>
                    <w:lang w:val="ru-RU"/>
                  </w:rPr>
                  <w:t>Дарья</w:t>
                </w:r>
                <w:r w:rsidRPr="00717F7D">
                  <w:rPr>
                    <w:rFonts w:cstheme="minorHAnsi"/>
                    <w:b/>
                    <w:bCs/>
                    <w:color w:val="000000"/>
                    <w:kern w:val="24"/>
                    <w:sz w:val="18"/>
                    <w:szCs w:val="18"/>
                    <w:lang w:val="en-US"/>
                  </w:rPr>
                  <w:t xml:space="preserve"> </w:t>
                </w:r>
                <w:r>
                  <w:rPr>
                    <w:rFonts w:cstheme="minorHAnsi"/>
                    <w:b/>
                    <w:bCs/>
                    <w:color w:val="000000"/>
                    <w:kern w:val="24"/>
                    <w:sz w:val="18"/>
                    <w:szCs w:val="18"/>
                    <w:lang w:val="ru-RU"/>
                  </w:rPr>
                  <w:t>Соколова</w:t>
                </w:r>
              </w:p>
              <w:p w:rsidR="00EE36E4" w:rsidRPr="00CA0D6B" w:rsidRDefault="008D569E" w:rsidP="00EE36E4">
                <w:pPr>
                  <w:rPr>
                    <w:rFonts w:ascii="Barlow" w:hAnsi="Barlow" w:cstheme="minorHAnsi"/>
                    <w:sz w:val="18"/>
                    <w:szCs w:val="18"/>
                  </w:rPr>
                </w:pPr>
                <w:r>
                  <w:rPr>
                    <w:rFonts w:cstheme="minorHAnsi"/>
                    <w:color w:val="000000"/>
                    <w:kern w:val="24"/>
                    <w:sz w:val="18"/>
                    <w:szCs w:val="18"/>
                    <w:lang w:val="en-US"/>
                  </w:rPr>
                  <w:t>PR-manager</w:t>
                </w:r>
                <w:r w:rsidR="00EE36E4" w:rsidRPr="00CA0D6B">
                  <w:rPr>
                    <w:rFonts w:ascii="Barlow" w:hAnsi="Barlow" w:cstheme="minorHAnsi"/>
                    <w:color w:val="000000"/>
                    <w:kern w:val="24"/>
                    <w:sz w:val="18"/>
                    <w:szCs w:val="18"/>
                  </w:rPr>
                  <w:br/>
                  <w:t xml:space="preserve">Tel.: </w:t>
                </w:r>
                <w:bookmarkStart w:id="0" w:name="_Hlk69462599"/>
                <w:r w:rsidR="00EE36E4">
                  <w:rPr>
                    <w:rFonts w:ascii="Barlow" w:hAnsi="Barlow" w:cstheme="minorHAnsi"/>
                    <w:color w:val="000000"/>
                    <w:kern w:val="24"/>
                    <w:sz w:val="18"/>
                    <w:szCs w:val="18"/>
                  </w:rPr>
                  <w:t>+</w:t>
                </w:r>
                <w:bookmarkEnd w:id="0"/>
                <w:r>
                  <w:rPr>
                    <w:rFonts w:ascii="Barlow" w:hAnsi="Barlow" w:cstheme="minorHAnsi"/>
                    <w:color w:val="000000"/>
                    <w:kern w:val="24"/>
                    <w:sz w:val="18"/>
                    <w:szCs w:val="18"/>
                  </w:rPr>
                  <w:t>7 913 014 40 94</w:t>
                </w:r>
                <w:r w:rsidR="00EE36E4" w:rsidRPr="00CA0D6B">
                  <w:rPr>
                    <w:rFonts w:ascii="Barlow" w:hAnsi="Barlow" w:cstheme="minorHAnsi"/>
                    <w:color w:val="000000"/>
                    <w:kern w:val="24"/>
                    <w:sz w:val="18"/>
                    <w:szCs w:val="18"/>
                  </w:rPr>
                  <w:br/>
                </w:r>
                <w:hyperlink r:id="rId1" w:history="1">
                  <w:r>
                    <w:rPr>
                      <w:rFonts w:ascii="Barlow" w:hAnsi="Barlow" w:cstheme="minorHAnsi"/>
                      <w:kern w:val="24"/>
                      <w:sz w:val="18"/>
                      <w:szCs w:val="18"/>
                    </w:rPr>
                    <w:t>sokolova@prpartner.ru</w:t>
                  </w:r>
                </w:hyperlink>
              </w:p>
            </w:txbxContent>
          </v:textbox>
        </v:rect>
      </w:pict>
    </w:r>
    <w:r w:rsidRPr="000E52EC">
      <w:rPr>
        <w:noProof/>
      </w:rPr>
      <w:pict>
        <v:rect id="Rectángulo 8" o:spid="_x0000_s4099" style="position:absolute;margin-left:-17.5pt;margin-top:2.35pt;width:149.3pt;height:50.65pt;z-index:251681792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" filled="f" stroked="f">
          <v:textbox>
            <w:txbxContent>
              <w:p w:rsidR="00EE36E4" w:rsidRPr="00CA0D6B" w:rsidRDefault="00EE36E4" w:rsidP="00EE36E4">
                <w:pPr>
                  <w:rPr>
                    <w:rFonts w:ascii="Barlow" w:hAnsi="Barlow" w:cstheme="minorHAnsi"/>
                    <w:sz w:val="18"/>
                    <w:szCs w:val="18"/>
                  </w:rPr>
                </w:pPr>
                <w:r>
                  <w:rPr>
                    <w:rFonts w:ascii="Barlow" w:hAnsi="Barlow" w:cstheme="minorHAnsi"/>
                    <w:b/>
                    <w:bCs/>
                    <w:color w:val="000000"/>
                    <w:kern w:val="24"/>
                    <w:sz w:val="18"/>
                    <w:szCs w:val="18"/>
                  </w:rPr>
                  <w:t>Iciar Martínez de Lecea</w:t>
                </w:r>
                <w:r w:rsidRPr="00CA0D6B">
                  <w:rPr>
                    <w:rFonts w:ascii="Barlow" w:hAnsi="Barlow" w:cstheme="minorHAnsi"/>
                    <w:color w:val="000000"/>
                    <w:kern w:val="24"/>
                    <w:sz w:val="18"/>
                    <w:szCs w:val="18"/>
                  </w:rPr>
                  <w:br/>
                </w:r>
                <w:r>
                  <w:rPr>
                    <w:rFonts w:ascii="Barlow" w:hAnsi="Barlow" w:cstheme="minorHAnsi"/>
                    <w:color w:val="000000"/>
                    <w:kern w:val="24"/>
                    <w:sz w:val="18"/>
                    <w:szCs w:val="18"/>
                  </w:rPr>
                  <w:t>Jefa</w:t>
                </w:r>
                <w:r w:rsidRPr="00CA0D6B">
                  <w:rPr>
                    <w:rFonts w:ascii="Barlow" w:hAnsi="Barlow" w:cstheme="minorHAnsi"/>
                    <w:color w:val="000000"/>
                    <w:kern w:val="24"/>
                    <w:sz w:val="18"/>
                    <w:szCs w:val="18"/>
                  </w:rPr>
                  <w:t xml:space="preserve"> Prensa</w:t>
                </w:r>
              </w:p>
              <w:p w:rsidR="00EE36E4" w:rsidRPr="00CA0D6B" w:rsidRDefault="00EE36E4" w:rsidP="00EE36E4">
                <w:pPr>
                  <w:rPr>
                    <w:rFonts w:ascii="Barlow" w:hAnsi="Barlow" w:cstheme="minorHAnsi"/>
                    <w:color w:val="000000"/>
                    <w:kern w:val="24"/>
                    <w:sz w:val="18"/>
                    <w:szCs w:val="18"/>
                  </w:rPr>
                </w:pPr>
                <w:r w:rsidRPr="00CA0D6B">
                  <w:rPr>
                    <w:rFonts w:ascii="Barlow" w:hAnsi="Barlow" w:cstheme="minorHAnsi"/>
                    <w:color w:val="000000"/>
                    <w:kern w:val="24"/>
                    <w:sz w:val="18"/>
                    <w:szCs w:val="18"/>
                  </w:rPr>
                  <w:t xml:space="preserve">Tel.: </w:t>
                </w:r>
                <w:r>
                  <w:rPr>
                    <w:rFonts w:ascii="Barlow" w:hAnsi="Barlow" w:cstheme="minorHAnsi"/>
                    <w:color w:val="000000"/>
                    <w:kern w:val="24"/>
                    <w:sz w:val="18"/>
                    <w:szCs w:val="18"/>
                  </w:rPr>
                  <w:t>627 706 089</w:t>
                </w:r>
              </w:p>
              <w:p w:rsidR="00EE36E4" w:rsidRPr="00CA0D6B" w:rsidRDefault="000E52EC" w:rsidP="00EE36E4">
                <w:pPr>
                  <w:rPr>
                    <w:rFonts w:ascii="Barlow" w:hAnsi="Barlow" w:cstheme="minorHAnsi"/>
                    <w:color w:val="000000"/>
                    <w:kern w:val="24"/>
                    <w:sz w:val="18"/>
                    <w:szCs w:val="18"/>
                  </w:rPr>
                </w:pPr>
                <w:hyperlink r:id="rId2" w:history="1">
                  <w:r w:rsidR="00EE36E4">
                    <w:rPr>
                      <w:rFonts w:ascii="Barlow" w:hAnsi="Barlow" w:cstheme="minorHAnsi"/>
                      <w:kern w:val="24"/>
                      <w:sz w:val="18"/>
                      <w:szCs w:val="18"/>
                    </w:rPr>
                    <w:t>iciarm</w:t>
                  </w:r>
                  <w:r w:rsidR="00EE36E4" w:rsidRPr="00CA0D6B">
                    <w:rPr>
                      <w:rFonts w:ascii="Barlow" w:hAnsi="Barlow" w:cstheme="minorHAnsi"/>
                      <w:kern w:val="24"/>
                      <w:sz w:val="18"/>
                      <w:szCs w:val="18"/>
                    </w:rPr>
                    <w:t>@ifema.es</w:t>
                  </w:r>
                </w:hyperlink>
              </w:p>
            </w:txbxContent>
          </v:textbox>
          <w10:wrap anchorx="margin"/>
        </v:rect>
      </w:pict>
    </w:r>
    <w:r w:rsidR="00A42115" w:rsidRPr="00997C52">
      <w:rPr>
        <w:noProof/>
        <w:lang w:val="ru-RU" w:eastAsia="ru-RU"/>
      </w:rPr>
      <w:drawing>
        <wp:anchor distT="0" distB="0" distL="114300" distR="114300" simplePos="0" relativeHeight="251673600" behindDoc="0" locked="0" layoutInCell="1" allowOverlap="1">
          <wp:simplePos x="0" y="0"/>
          <wp:positionH relativeFrom="margin">
            <wp:posOffset>2630170</wp:posOffset>
          </wp:positionH>
          <wp:positionV relativeFrom="margin">
            <wp:posOffset>7532370</wp:posOffset>
          </wp:positionV>
          <wp:extent cx="3838575" cy="1551940"/>
          <wp:effectExtent l="0" t="0" r="9525" b="0"/>
          <wp:wrapThrough wrapText="bothSides">
            <wp:wrapPolygon edited="0">
              <wp:start x="21118" y="0"/>
              <wp:lineTo x="1072" y="19620"/>
              <wp:lineTo x="0" y="20946"/>
              <wp:lineTo x="0" y="21211"/>
              <wp:lineTo x="21546" y="21211"/>
              <wp:lineTo x="21546" y="0"/>
              <wp:lineTo x="21118" y="0"/>
            </wp:wrapPolygon>
          </wp:wrapThrough>
          <wp:docPr id="92" name="Imagen 9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38575" cy="1551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0E52EC">
      <w:rPr>
        <w:noProof/>
      </w:rPr>
      <w:pict>
        <v:rect id="Rectángulo 5" o:spid="_x0000_s4098" style="position:absolute;margin-left:167.8pt;margin-top:1.9pt;width:124.5pt;height:84.2pt;z-index:2516848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" filled="f" stroked="f">
          <v:textbox>
            <w:txbxContent>
              <w:p w:rsidR="00EE36E4" w:rsidRPr="008D569E" w:rsidRDefault="00EE36E4" w:rsidP="008D569E"/>
            </w:txbxContent>
          </v:textbox>
        </v:rect>
      </w:pict>
    </w:r>
    <w:r w:rsidRPr="000E52EC">
      <w:rPr>
        <w:noProof/>
      </w:rPr>
      <w:pict>
        <v:rect id="_x0000_s4097" style="position:absolute;margin-left:249.2pt;margin-top:1.4pt;width:129.2pt;height:74.2pt;z-index:2516828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" filled="f" stroked="f">
          <v:textbox>
            <w:txbxContent>
              <w:p w:rsidR="00EE36E4" w:rsidRPr="00B11EC0" w:rsidRDefault="00EE36E4" w:rsidP="00EE36E4">
                <w:pPr>
                  <w:jc w:val="center"/>
                  <w:rPr>
                    <w:rFonts w:ascii="Barlow" w:hAnsi="Barlow" w:cs="Arial"/>
                    <w:b/>
                    <w:bCs/>
                    <w:sz w:val="18"/>
                    <w:szCs w:val="18"/>
                  </w:rPr>
                </w:pPr>
                <w:r w:rsidRPr="00B11EC0">
                  <w:rPr>
                    <w:rFonts w:ascii="Barlow" w:hAnsi="Barlow" w:cs="Arial"/>
                    <w:b/>
                    <w:bCs/>
                    <w:kern w:val="24"/>
                    <w:sz w:val="18"/>
                    <w:szCs w:val="18"/>
                  </w:rPr>
                  <w:t>Más información</w:t>
                </w:r>
              </w:p>
              <w:p w:rsidR="00EE36E4" w:rsidRPr="00B11EC0" w:rsidRDefault="000E52EC" w:rsidP="00EE36E4">
                <w:pPr>
                  <w:jc w:val="center"/>
                  <w:rPr>
                    <w:rFonts w:ascii="Barlow" w:hAnsi="Barlow" w:cs="Arial"/>
                    <w:b/>
                    <w:bCs/>
                    <w:kern w:val="24"/>
                    <w:sz w:val="18"/>
                    <w:szCs w:val="18"/>
                  </w:rPr>
                </w:pPr>
                <w:hyperlink r:id="rId4" w:tgtFrame="_blank" w:history="1">
                  <w:r w:rsidR="00EE36E4" w:rsidRPr="00B11EC0">
                    <w:rPr>
                      <w:rStyle w:val="a3"/>
                      <w:rFonts w:ascii="Barlow" w:hAnsi="Barlow" w:cs="Arial"/>
                      <w:b/>
                      <w:bCs/>
                      <w:color w:val="auto"/>
                      <w:kern w:val="24"/>
                      <w:sz w:val="18"/>
                      <w:szCs w:val="18"/>
                    </w:rPr>
                    <w:t>ifema.es</w:t>
                  </w:r>
                </w:hyperlink>
              </w:p>
              <w:p w:rsidR="00EE36E4" w:rsidRPr="00B11EC0" w:rsidRDefault="00EE36E4" w:rsidP="00EE36E4">
                <w:pPr>
                  <w:jc w:val="center"/>
                  <w:rPr>
                    <w:rFonts w:ascii="Barlow" w:hAnsi="Barlow" w:cs="Arial"/>
                    <w:b/>
                    <w:bCs/>
                    <w:kern w:val="24"/>
                    <w:sz w:val="18"/>
                    <w:szCs w:val="18"/>
                  </w:rPr>
                </w:pPr>
                <w:r w:rsidRPr="00B11EC0">
                  <w:rPr>
                    <w:rFonts w:ascii="Barlow" w:hAnsi="Barlow" w:cs="Arial"/>
                    <w:b/>
                    <w:bCs/>
                    <w:kern w:val="24"/>
                    <w:sz w:val="18"/>
                    <w:szCs w:val="18"/>
                  </w:rPr>
                  <w:t>#Sientelainspiración</w:t>
                </w:r>
              </w:p>
              <w:p w:rsidR="00EE36E4" w:rsidRPr="00B11EC0" w:rsidRDefault="00EE36E4" w:rsidP="00EE36E4">
                <w:pPr>
                  <w:jc w:val="center"/>
                  <w:rPr>
                    <w:rFonts w:ascii="Barlow" w:hAnsi="Barlow" w:cstheme="minorHAnsi"/>
                    <w:kern w:val="24"/>
                    <w:sz w:val="18"/>
                    <w:szCs w:val="18"/>
                  </w:rPr>
                </w:pPr>
                <w:r w:rsidRPr="00B11EC0">
                  <w:rPr>
                    <w:rFonts w:ascii="Barlow" w:hAnsi="Barlow"/>
                    <w:noProof/>
                    <w:sz w:val="18"/>
                    <w:szCs w:val="18"/>
                    <w:lang w:val="ru-RU" w:eastAsia="ru-RU"/>
                  </w:rPr>
                  <w:drawing>
                    <wp:inline distT="0" distB="0" distL="0" distR="0">
                      <wp:extent cx="702978" cy="216708"/>
                      <wp:effectExtent l="0" t="0" r="1905" b="0"/>
                      <wp:docPr id="95" name="Imagen 9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"/>
                              <pic:cNvPicPr/>
                            </pic:nvPicPr>
                            <pic:blipFill>
                              <a:blip r:embed="rId5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716859" cy="220987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rect>
      </w:pict>
    </w:r>
  </w:p>
  <w:p w:rsidR="00CA0D6B" w:rsidRDefault="00CA0D6B">
    <w:pPr>
      <w:pStyle w:val="a6"/>
    </w:pPr>
  </w:p>
  <w:p w:rsidR="00CA0D6B" w:rsidRDefault="006E3818">
    <w:pPr>
      <w:pStyle w:val="a6"/>
    </w:pPr>
    <w:r>
      <w:rPr>
        <w:noProof/>
        <w:lang w:val="ru-RU" w:eastAsia="ru-RU"/>
      </w:rPr>
      <w:drawing>
        <wp:anchor distT="0" distB="0" distL="114300" distR="114300" simplePos="0" relativeHeight="251685888" behindDoc="0" locked="0" layoutInCell="1" allowOverlap="1">
          <wp:simplePos x="0" y="0"/>
          <wp:positionH relativeFrom="column">
            <wp:posOffset>4863465</wp:posOffset>
          </wp:positionH>
          <wp:positionV relativeFrom="paragraph">
            <wp:posOffset>179705</wp:posOffset>
          </wp:positionV>
          <wp:extent cx="264160" cy="257175"/>
          <wp:effectExtent l="0" t="0" r="2540" b="9525"/>
          <wp:wrapSquare wrapText="bothSides"/>
          <wp:docPr id="2" name="Imagen 2" descr="Icon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Icono&#10;&#10;Descripción generada automáticamente"/>
                  <pic:cNvPicPr/>
                </pic:nvPicPr>
                <pic:blipFill rotWithShape="1">
                  <a:blip r:embed="rId6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19531" t="21585" r="19596" b="19781"/>
                  <a:stretch/>
                </pic:blipFill>
                <pic:spPr bwMode="auto">
                  <a:xfrm>
                    <a:off x="0" y="0"/>
                    <a:ext cx="264160" cy="2571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A42115" w:rsidRPr="00997C52">
      <w:rPr>
        <w:noProof/>
        <w:lang w:val="ru-RU" w:eastAsia="ru-RU"/>
      </w:rPr>
      <w:drawing>
        <wp:anchor distT="0" distB="0" distL="114300" distR="114300" simplePos="0" relativeHeight="251674624" behindDoc="0" locked="0" layoutInCell="1" allowOverlap="1">
          <wp:simplePos x="0" y="0"/>
          <wp:positionH relativeFrom="margin">
            <wp:posOffset>5418455</wp:posOffset>
          </wp:positionH>
          <wp:positionV relativeFrom="margin">
            <wp:posOffset>8117840</wp:posOffset>
          </wp:positionV>
          <wp:extent cx="946150" cy="716915"/>
          <wp:effectExtent l="0" t="0" r="0" b="0"/>
          <wp:wrapSquare wrapText="bothSides"/>
          <wp:docPr id="93" name="Imagen 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F_IFEMA_LOG_RGB_NEG.png"/>
                  <pic:cNvPicPr/>
                </pic:nvPicPr>
                <pic:blipFill>
                  <a:blip r:embed="rId7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6150" cy="7169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A0D6B" w:rsidRDefault="00CA0D6B">
    <w:pPr>
      <w:pStyle w:val="a6"/>
    </w:pPr>
  </w:p>
  <w:p w:rsidR="00CA0D6B" w:rsidRPr="00CA0D6B" w:rsidRDefault="006E3818">
    <w:pPr>
      <w:pStyle w:val="a6"/>
    </w:pPr>
    <w:r>
      <w:rPr>
        <w:noProof/>
        <w:lang w:val="ru-RU" w:eastAsia="ru-RU"/>
      </w:rPr>
      <w:drawing>
        <wp:anchor distT="0" distB="0" distL="114300" distR="114300" simplePos="0" relativeHeight="251686912" behindDoc="0" locked="0" layoutInCell="1" allowOverlap="1">
          <wp:simplePos x="0" y="0"/>
          <wp:positionH relativeFrom="column">
            <wp:posOffset>4653915</wp:posOffset>
          </wp:positionH>
          <wp:positionV relativeFrom="paragraph">
            <wp:posOffset>121285</wp:posOffset>
          </wp:positionV>
          <wp:extent cx="647700" cy="168275"/>
          <wp:effectExtent l="0" t="0" r="0" b="3175"/>
          <wp:wrapSquare wrapText="bothSides"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 rotWithShape="1">
                  <a:blip r:embed="rId8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26811" t="19426" r="5633" b="17092"/>
                  <a:stretch/>
                </pic:blipFill>
                <pic:spPr bwMode="auto">
                  <a:xfrm>
                    <a:off x="0" y="0"/>
                    <a:ext cx="647700" cy="1682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2726" w:rsidRDefault="00032726" w:rsidP="00D92246">
      <w:r>
        <w:separator/>
      </w:r>
    </w:p>
  </w:footnote>
  <w:footnote w:type="continuationSeparator" w:id="1">
    <w:p w:rsidR="00032726" w:rsidRDefault="00032726" w:rsidP="00D922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00A5" w:rsidRDefault="00EE36E4" w:rsidP="004A778D">
    <w:pPr>
      <w:spacing w:line="360" w:lineRule="exact"/>
      <w:jc w:val="right"/>
      <w:rPr>
        <w:rFonts w:ascii="FS Meridian" w:hAnsi="FS Meridian"/>
        <w:b/>
        <w:bCs/>
        <w:color w:val="171736"/>
        <w:sz w:val="36"/>
        <w:szCs w:val="36"/>
      </w:rPr>
    </w:pPr>
    <w:r>
      <w:rPr>
        <w:noProof/>
        <w:lang w:val="ru-RU" w:eastAsia="ru-RU"/>
      </w:rPr>
      <w:drawing>
        <wp:anchor distT="0" distB="0" distL="114300" distR="114300" simplePos="0" relativeHeight="251677696" behindDoc="0" locked="0" layoutInCell="1" allowOverlap="1">
          <wp:simplePos x="0" y="0"/>
          <wp:positionH relativeFrom="column">
            <wp:posOffset>-222250</wp:posOffset>
          </wp:positionH>
          <wp:positionV relativeFrom="paragraph">
            <wp:posOffset>206375</wp:posOffset>
          </wp:positionV>
          <wp:extent cx="2345055" cy="778510"/>
          <wp:effectExtent l="0" t="0" r="0" b="2540"/>
          <wp:wrapThrough wrapText="bothSides">
            <wp:wrapPolygon edited="0">
              <wp:start x="0" y="0"/>
              <wp:lineTo x="0" y="21142"/>
              <wp:lineTo x="21407" y="21142"/>
              <wp:lineTo x="21407" y="0"/>
              <wp:lineTo x="0" y="0"/>
            </wp:wrapPolygon>
          </wp:wrapThrough>
          <wp:docPr id="91" name="Imagen 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r="23327" b="27588"/>
                  <a:stretch/>
                </pic:blipFill>
                <pic:spPr bwMode="auto">
                  <a:xfrm>
                    <a:off x="0" y="0"/>
                    <a:ext cx="2345055" cy="7785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0E52EC" w:rsidRPr="000E52EC">
      <w:rPr>
        <w:noProof/>
        <w:sz w:val="16"/>
        <w:szCs w:val="16"/>
      </w:rPr>
      <w:pict>
        <v:line id="Conector recto 4" o:spid="_x0000_s4101" style="position:absolute;left:0;text-align:left;z-index:251664384;visibility:visible;mso-position-horizontal-relative:text;mso-position-vertical-relative:text;mso-width-relative:margin;mso-height-relative:margin" from="35.45pt,-.1pt" to="35.4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" strokecolor="#eb4f2a [3204]" strokeweight=".5pt">
          <v:stroke joinstyle="miter"/>
        </v:line>
      </w:pict>
    </w:r>
  </w:p>
  <w:p w:rsidR="004A778D" w:rsidRDefault="004A778D" w:rsidP="004A778D">
    <w:pPr>
      <w:spacing w:line="360" w:lineRule="exact"/>
      <w:jc w:val="right"/>
      <w:rPr>
        <w:rFonts w:ascii="FS Meridian" w:hAnsi="FS Meridian"/>
        <w:b/>
        <w:bCs/>
        <w:color w:val="171736"/>
        <w:sz w:val="36"/>
        <w:szCs w:val="36"/>
      </w:rPr>
    </w:pPr>
  </w:p>
  <w:p w:rsidR="004A778D" w:rsidRDefault="004A778D" w:rsidP="004A778D">
    <w:pPr>
      <w:spacing w:line="360" w:lineRule="exact"/>
      <w:jc w:val="right"/>
      <w:rPr>
        <w:rFonts w:ascii="FS Meridian" w:hAnsi="FS Meridian"/>
        <w:b/>
        <w:bCs/>
        <w:color w:val="171736"/>
        <w:sz w:val="36"/>
        <w:szCs w:val="36"/>
      </w:rPr>
    </w:pPr>
  </w:p>
  <w:p w:rsidR="00717B1B" w:rsidRPr="00C77B99" w:rsidRDefault="00C77B99" w:rsidP="009600A5">
    <w:pPr>
      <w:spacing w:line="360" w:lineRule="exact"/>
      <w:jc w:val="right"/>
      <w:rPr>
        <w:sz w:val="16"/>
        <w:szCs w:val="16"/>
        <w:lang w:val="ru-RU"/>
      </w:rPr>
    </w:pPr>
    <w:r>
      <w:rPr>
        <w:b/>
        <w:bCs/>
        <w:color w:val="171736"/>
        <w:sz w:val="36"/>
        <w:szCs w:val="36"/>
        <w:lang w:val="ru-RU"/>
      </w:rPr>
      <w:t>пресс-релиз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2B2F17"/>
    <w:multiLevelType w:val="hybridMultilevel"/>
    <w:tmpl w:val="6B32C372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EA94D08"/>
    <w:multiLevelType w:val="hybridMultilevel"/>
    <w:tmpl w:val="9BB63C8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594446"/>
    <w:multiLevelType w:val="hybridMultilevel"/>
    <w:tmpl w:val="1D8874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237072"/>
    <w:multiLevelType w:val="hybridMultilevel"/>
    <w:tmpl w:val="060A2F74"/>
    <w:lvl w:ilvl="0" w:tplc="EF88D77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7F398A"/>
    <w:multiLevelType w:val="hybridMultilevel"/>
    <w:tmpl w:val="9BB63C8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FF3900"/>
    <w:multiLevelType w:val="hybridMultilevel"/>
    <w:tmpl w:val="F7C4A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D86B7C"/>
    <w:multiLevelType w:val="hybridMultilevel"/>
    <w:tmpl w:val="7BBC4FE0"/>
    <w:lvl w:ilvl="0" w:tplc="462A058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3"/>
  </w:num>
  <w:num w:numId="7">
    <w:abstractNumId w:val="2"/>
  </w:num>
  <w:num w:numId="8">
    <w:abstractNumId w:val="6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3554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3C27BB"/>
    <w:rsid w:val="00023257"/>
    <w:rsid w:val="00032726"/>
    <w:rsid w:val="000329A7"/>
    <w:rsid w:val="00066960"/>
    <w:rsid w:val="0008013E"/>
    <w:rsid w:val="00081CD0"/>
    <w:rsid w:val="0008479C"/>
    <w:rsid w:val="000847C0"/>
    <w:rsid w:val="0009554F"/>
    <w:rsid w:val="000C14ED"/>
    <w:rsid w:val="000D1C36"/>
    <w:rsid w:val="000E1B83"/>
    <w:rsid w:val="000E52EC"/>
    <w:rsid w:val="00110080"/>
    <w:rsid w:val="00113BB3"/>
    <w:rsid w:val="00120875"/>
    <w:rsid w:val="00122F9B"/>
    <w:rsid w:val="001266DA"/>
    <w:rsid w:val="001322F9"/>
    <w:rsid w:val="00160FCC"/>
    <w:rsid w:val="00163BC1"/>
    <w:rsid w:val="001751AF"/>
    <w:rsid w:val="001908B7"/>
    <w:rsid w:val="00193BD5"/>
    <w:rsid w:val="001973D0"/>
    <w:rsid w:val="001A6375"/>
    <w:rsid w:val="001B1064"/>
    <w:rsid w:val="001D4514"/>
    <w:rsid w:val="001E1E03"/>
    <w:rsid w:val="00202DC2"/>
    <w:rsid w:val="00213BE5"/>
    <w:rsid w:val="00217203"/>
    <w:rsid w:val="0022128D"/>
    <w:rsid w:val="0022222E"/>
    <w:rsid w:val="0022374D"/>
    <w:rsid w:val="00234E3D"/>
    <w:rsid w:val="00236FA6"/>
    <w:rsid w:val="00252F17"/>
    <w:rsid w:val="00253DE1"/>
    <w:rsid w:val="002A1C82"/>
    <w:rsid w:val="002A2CEA"/>
    <w:rsid w:val="002A569B"/>
    <w:rsid w:val="002C41FF"/>
    <w:rsid w:val="002D37DA"/>
    <w:rsid w:val="002F09A6"/>
    <w:rsid w:val="002F3D88"/>
    <w:rsid w:val="002F7F1C"/>
    <w:rsid w:val="00336819"/>
    <w:rsid w:val="003441F9"/>
    <w:rsid w:val="00352EE2"/>
    <w:rsid w:val="00354A68"/>
    <w:rsid w:val="0035671B"/>
    <w:rsid w:val="003647D7"/>
    <w:rsid w:val="003739F2"/>
    <w:rsid w:val="003768EA"/>
    <w:rsid w:val="00382066"/>
    <w:rsid w:val="003870EE"/>
    <w:rsid w:val="0039442A"/>
    <w:rsid w:val="00397DCC"/>
    <w:rsid w:val="003A3796"/>
    <w:rsid w:val="003B0607"/>
    <w:rsid w:val="003B3A47"/>
    <w:rsid w:val="003B4454"/>
    <w:rsid w:val="003C09AD"/>
    <w:rsid w:val="003C27BB"/>
    <w:rsid w:val="003D1B87"/>
    <w:rsid w:val="003D63A7"/>
    <w:rsid w:val="003E2FA4"/>
    <w:rsid w:val="003F40A7"/>
    <w:rsid w:val="003F48A3"/>
    <w:rsid w:val="00402BA2"/>
    <w:rsid w:val="00402FC2"/>
    <w:rsid w:val="00404076"/>
    <w:rsid w:val="0040556D"/>
    <w:rsid w:val="004056D2"/>
    <w:rsid w:val="00411593"/>
    <w:rsid w:val="00416E35"/>
    <w:rsid w:val="00423542"/>
    <w:rsid w:val="004239A9"/>
    <w:rsid w:val="004609DE"/>
    <w:rsid w:val="00463342"/>
    <w:rsid w:val="00493986"/>
    <w:rsid w:val="004A1D0F"/>
    <w:rsid w:val="004A778D"/>
    <w:rsid w:val="004B41D2"/>
    <w:rsid w:val="004D0AC7"/>
    <w:rsid w:val="004D3970"/>
    <w:rsid w:val="004E2559"/>
    <w:rsid w:val="004E5B27"/>
    <w:rsid w:val="004F1CC6"/>
    <w:rsid w:val="0051198B"/>
    <w:rsid w:val="00517022"/>
    <w:rsid w:val="0053387B"/>
    <w:rsid w:val="00544E02"/>
    <w:rsid w:val="00554E17"/>
    <w:rsid w:val="005A5912"/>
    <w:rsid w:val="005A6D67"/>
    <w:rsid w:val="005B7C65"/>
    <w:rsid w:val="005D45EA"/>
    <w:rsid w:val="005E1245"/>
    <w:rsid w:val="005F4C15"/>
    <w:rsid w:val="00617B81"/>
    <w:rsid w:val="00617BAB"/>
    <w:rsid w:val="0065636A"/>
    <w:rsid w:val="006647C9"/>
    <w:rsid w:val="006662EB"/>
    <w:rsid w:val="0068499F"/>
    <w:rsid w:val="006A1A00"/>
    <w:rsid w:val="006C4C78"/>
    <w:rsid w:val="006C7198"/>
    <w:rsid w:val="006D0641"/>
    <w:rsid w:val="006D1311"/>
    <w:rsid w:val="006D2FC0"/>
    <w:rsid w:val="006E3818"/>
    <w:rsid w:val="006E5CF3"/>
    <w:rsid w:val="00717B1B"/>
    <w:rsid w:val="00717F7D"/>
    <w:rsid w:val="00733F6C"/>
    <w:rsid w:val="0074094D"/>
    <w:rsid w:val="00742673"/>
    <w:rsid w:val="0075728E"/>
    <w:rsid w:val="0077383A"/>
    <w:rsid w:val="0078404F"/>
    <w:rsid w:val="00784081"/>
    <w:rsid w:val="007B4F27"/>
    <w:rsid w:val="007B5773"/>
    <w:rsid w:val="007E0FB8"/>
    <w:rsid w:val="007F0681"/>
    <w:rsid w:val="007F0DB8"/>
    <w:rsid w:val="007F29F5"/>
    <w:rsid w:val="007F47A7"/>
    <w:rsid w:val="008122B3"/>
    <w:rsid w:val="008125AE"/>
    <w:rsid w:val="0081374B"/>
    <w:rsid w:val="00821727"/>
    <w:rsid w:val="00821A4D"/>
    <w:rsid w:val="0082341F"/>
    <w:rsid w:val="0082658C"/>
    <w:rsid w:val="00831542"/>
    <w:rsid w:val="00842E30"/>
    <w:rsid w:val="00845E85"/>
    <w:rsid w:val="008540AD"/>
    <w:rsid w:val="00860CBB"/>
    <w:rsid w:val="008623D9"/>
    <w:rsid w:val="00876EDE"/>
    <w:rsid w:val="008802C6"/>
    <w:rsid w:val="008852BC"/>
    <w:rsid w:val="00890D9F"/>
    <w:rsid w:val="0089123C"/>
    <w:rsid w:val="00891DEB"/>
    <w:rsid w:val="008A238B"/>
    <w:rsid w:val="008A4D1C"/>
    <w:rsid w:val="008A586B"/>
    <w:rsid w:val="008B066F"/>
    <w:rsid w:val="008B2A95"/>
    <w:rsid w:val="008B4F54"/>
    <w:rsid w:val="008D569E"/>
    <w:rsid w:val="008E0C85"/>
    <w:rsid w:val="008E4DA8"/>
    <w:rsid w:val="008E7EF3"/>
    <w:rsid w:val="0090217F"/>
    <w:rsid w:val="00902A6A"/>
    <w:rsid w:val="00912061"/>
    <w:rsid w:val="00915EC5"/>
    <w:rsid w:val="00935694"/>
    <w:rsid w:val="00946290"/>
    <w:rsid w:val="009600A5"/>
    <w:rsid w:val="009605E8"/>
    <w:rsid w:val="0096727C"/>
    <w:rsid w:val="009726A0"/>
    <w:rsid w:val="00973440"/>
    <w:rsid w:val="009763A4"/>
    <w:rsid w:val="009768B5"/>
    <w:rsid w:val="00977748"/>
    <w:rsid w:val="00982034"/>
    <w:rsid w:val="0099437B"/>
    <w:rsid w:val="00995FB1"/>
    <w:rsid w:val="00997849"/>
    <w:rsid w:val="00997C52"/>
    <w:rsid w:val="009B7BC1"/>
    <w:rsid w:val="009D7030"/>
    <w:rsid w:val="009E6D63"/>
    <w:rsid w:val="009F7B94"/>
    <w:rsid w:val="00A3366E"/>
    <w:rsid w:val="00A42115"/>
    <w:rsid w:val="00A44A79"/>
    <w:rsid w:val="00A5365F"/>
    <w:rsid w:val="00A56D05"/>
    <w:rsid w:val="00A60242"/>
    <w:rsid w:val="00A92280"/>
    <w:rsid w:val="00A9298B"/>
    <w:rsid w:val="00AB13B1"/>
    <w:rsid w:val="00AC49A8"/>
    <w:rsid w:val="00AD2F5E"/>
    <w:rsid w:val="00AD6FBD"/>
    <w:rsid w:val="00AE07BB"/>
    <w:rsid w:val="00AF6CC8"/>
    <w:rsid w:val="00AF78FA"/>
    <w:rsid w:val="00B012F1"/>
    <w:rsid w:val="00B01454"/>
    <w:rsid w:val="00B01DBB"/>
    <w:rsid w:val="00B058E7"/>
    <w:rsid w:val="00B12D1D"/>
    <w:rsid w:val="00B163BF"/>
    <w:rsid w:val="00B55AAC"/>
    <w:rsid w:val="00B76082"/>
    <w:rsid w:val="00B92257"/>
    <w:rsid w:val="00B95FA8"/>
    <w:rsid w:val="00BA29AF"/>
    <w:rsid w:val="00BA5E8A"/>
    <w:rsid w:val="00BB139E"/>
    <w:rsid w:val="00BB2A1F"/>
    <w:rsid w:val="00BC4F0F"/>
    <w:rsid w:val="00BC70F8"/>
    <w:rsid w:val="00BE6CA0"/>
    <w:rsid w:val="00C01558"/>
    <w:rsid w:val="00C01715"/>
    <w:rsid w:val="00C32935"/>
    <w:rsid w:val="00C77B99"/>
    <w:rsid w:val="00C8224C"/>
    <w:rsid w:val="00C95A95"/>
    <w:rsid w:val="00CA0D6B"/>
    <w:rsid w:val="00CA5CF1"/>
    <w:rsid w:val="00CC793D"/>
    <w:rsid w:val="00CD7F5C"/>
    <w:rsid w:val="00CE7D41"/>
    <w:rsid w:val="00CF0F93"/>
    <w:rsid w:val="00CF6857"/>
    <w:rsid w:val="00D01203"/>
    <w:rsid w:val="00D034A3"/>
    <w:rsid w:val="00D04FA1"/>
    <w:rsid w:val="00D057D0"/>
    <w:rsid w:val="00D05F48"/>
    <w:rsid w:val="00D2776B"/>
    <w:rsid w:val="00D34855"/>
    <w:rsid w:val="00D434B8"/>
    <w:rsid w:val="00D6518B"/>
    <w:rsid w:val="00D65547"/>
    <w:rsid w:val="00D71F60"/>
    <w:rsid w:val="00D761F0"/>
    <w:rsid w:val="00D76207"/>
    <w:rsid w:val="00D92246"/>
    <w:rsid w:val="00D93BEB"/>
    <w:rsid w:val="00DA4AF2"/>
    <w:rsid w:val="00DA62ED"/>
    <w:rsid w:val="00DB1BCF"/>
    <w:rsid w:val="00DC0578"/>
    <w:rsid w:val="00DC7D4E"/>
    <w:rsid w:val="00DD131C"/>
    <w:rsid w:val="00DF4447"/>
    <w:rsid w:val="00E0330B"/>
    <w:rsid w:val="00E27830"/>
    <w:rsid w:val="00E349C8"/>
    <w:rsid w:val="00E360DF"/>
    <w:rsid w:val="00E45432"/>
    <w:rsid w:val="00E7586B"/>
    <w:rsid w:val="00E75C98"/>
    <w:rsid w:val="00E84F54"/>
    <w:rsid w:val="00E979AC"/>
    <w:rsid w:val="00EB1A0A"/>
    <w:rsid w:val="00EE36E4"/>
    <w:rsid w:val="00F02B64"/>
    <w:rsid w:val="00F03CC3"/>
    <w:rsid w:val="00F61633"/>
    <w:rsid w:val="00F92772"/>
    <w:rsid w:val="00FB2E1C"/>
    <w:rsid w:val="00FC21DD"/>
    <w:rsid w:val="00FC3BF6"/>
    <w:rsid w:val="00FC5502"/>
    <w:rsid w:val="00FD235A"/>
    <w:rsid w:val="00FF6C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3B1"/>
    <w:rPr>
      <w:rFonts w:eastAsiaTheme="minorEastAsia"/>
    </w:rPr>
  </w:style>
  <w:style w:type="paragraph" w:styleId="1">
    <w:name w:val="heading 1"/>
    <w:basedOn w:val="a"/>
    <w:next w:val="a"/>
    <w:link w:val="10"/>
    <w:uiPriority w:val="9"/>
    <w:qFormat/>
    <w:rsid w:val="00163BC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BD321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A569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BD321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2776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7D210B" w:themeColor="accent1" w:themeShade="7F"/>
    </w:rPr>
  </w:style>
  <w:style w:type="paragraph" w:styleId="4">
    <w:name w:val="heading 4"/>
    <w:basedOn w:val="a"/>
    <w:link w:val="40"/>
    <w:uiPriority w:val="9"/>
    <w:qFormat/>
    <w:rsid w:val="00DF4447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lang w:eastAsia="es-E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2128D"/>
    <w:rPr>
      <w:color w:val="FFFF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2128D"/>
    <w:rPr>
      <w:color w:val="605E5C"/>
      <w:shd w:val="clear" w:color="auto" w:fill="E1DFDD"/>
    </w:rPr>
  </w:style>
  <w:style w:type="paragraph" w:styleId="a4">
    <w:name w:val="header"/>
    <w:basedOn w:val="a"/>
    <w:link w:val="a5"/>
    <w:uiPriority w:val="99"/>
    <w:unhideWhenUsed/>
    <w:rsid w:val="00D92246"/>
    <w:pPr>
      <w:tabs>
        <w:tab w:val="center" w:pos="4419"/>
        <w:tab w:val="right" w:pos="8838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92246"/>
    <w:rPr>
      <w:rFonts w:eastAsiaTheme="minorEastAsia"/>
    </w:rPr>
  </w:style>
  <w:style w:type="paragraph" w:styleId="a6">
    <w:name w:val="footer"/>
    <w:basedOn w:val="a"/>
    <w:link w:val="a7"/>
    <w:uiPriority w:val="99"/>
    <w:unhideWhenUsed/>
    <w:rsid w:val="00D92246"/>
    <w:pPr>
      <w:tabs>
        <w:tab w:val="center" w:pos="4419"/>
        <w:tab w:val="right" w:pos="8838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92246"/>
    <w:rPr>
      <w:rFonts w:eastAsiaTheme="minorEastAsia"/>
    </w:rPr>
  </w:style>
  <w:style w:type="character" w:styleId="a8">
    <w:name w:val="FollowedHyperlink"/>
    <w:basedOn w:val="a0"/>
    <w:uiPriority w:val="99"/>
    <w:semiHidden/>
    <w:unhideWhenUsed/>
    <w:rsid w:val="00997849"/>
    <w:rPr>
      <w:color w:val="FFFFFF" w:themeColor="followedHyperlink"/>
      <w:u w:val="single"/>
    </w:rPr>
  </w:style>
  <w:style w:type="paragraph" w:styleId="a9">
    <w:name w:val="Normal (Web)"/>
    <w:basedOn w:val="a"/>
    <w:uiPriority w:val="99"/>
    <w:unhideWhenUsed/>
    <w:rsid w:val="0042354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ES"/>
    </w:rPr>
  </w:style>
  <w:style w:type="character" w:styleId="aa">
    <w:name w:val="Strong"/>
    <w:basedOn w:val="a0"/>
    <w:uiPriority w:val="22"/>
    <w:qFormat/>
    <w:rsid w:val="00423542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DF4447"/>
    <w:rPr>
      <w:rFonts w:ascii="Times New Roman" w:eastAsia="Times New Roman" w:hAnsi="Times New Roman" w:cs="Times New Roman"/>
      <w:b/>
      <w:bCs/>
      <w:lang w:eastAsia="es-ES"/>
    </w:rPr>
  </w:style>
  <w:style w:type="character" w:customStyle="1" w:styleId="20">
    <w:name w:val="Заголовок 2 Знак"/>
    <w:basedOn w:val="a0"/>
    <w:link w:val="2"/>
    <w:uiPriority w:val="9"/>
    <w:semiHidden/>
    <w:rsid w:val="002A569B"/>
    <w:rPr>
      <w:rFonts w:asciiTheme="majorHAnsi" w:eastAsiaTheme="majorEastAsia" w:hAnsiTheme="majorHAnsi" w:cstheme="majorBidi"/>
      <w:color w:val="BD3211" w:themeColor="accent1" w:themeShade="BF"/>
      <w:sz w:val="26"/>
      <w:szCs w:val="26"/>
    </w:rPr>
  </w:style>
  <w:style w:type="table" w:styleId="ab">
    <w:name w:val="Table Grid"/>
    <w:basedOn w:val="a1"/>
    <w:uiPriority w:val="39"/>
    <w:rsid w:val="00845E85"/>
    <w:rPr>
      <w:rFonts w:ascii="Times New Roman" w:eastAsia="Times New Roman" w:hAnsi="Times New Roman" w:cs="Times New Roman"/>
      <w:sz w:val="20"/>
      <w:szCs w:val="20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link w:val="ad"/>
    <w:uiPriority w:val="34"/>
    <w:qFormat/>
    <w:rsid w:val="00D04FA1"/>
    <w:pPr>
      <w:ind w:left="720"/>
      <w:contextualSpacing/>
    </w:pPr>
  </w:style>
  <w:style w:type="paragraph" w:styleId="ae">
    <w:name w:val="Plain Text"/>
    <w:basedOn w:val="a"/>
    <w:link w:val="af"/>
    <w:uiPriority w:val="99"/>
    <w:semiHidden/>
    <w:unhideWhenUsed/>
    <w:rsid w:val="00BA29AF"/>
    <w:rPr>
      <w:rFonts w:ascii="Consolas" w:eastAsia="Times New Roman" w:hAnsi="Consolas" w:cs="Times New Roman"/>
      <w:sz w:val="21"/>
      <w:szCs w:val="21"/>
    </w:rPr>
  </w:style>
  <w:style w:type="character" w:customStyle="1" w:styleId="af">
    <w:name w:val="Текст Знак"/>
    <w:basedOn w:val="a0"/>
    <w:link w:val="ae"/>
    <w:uiPriority w:val="99"/>
    <w:semiHidden/>
    <w:rsid w:val="00BA29AF"/>
    <w:rPr>
      <w:rFonts w:ascii="Consolas" w:eastAsia="Times New Roman" w:hAnsi="Consolas" w:cs="Times New Roman"/>
      <w:sz w:val="21"/>
      <w:szCs w:val="21"/>
    </w:rPr>
  </w:style>
  <w:style w:type="paragraph" w:customStyle="1" w:styleId="text-build-content">
    <w:name w:val="text-build-content"/>
    <w:basedOn w:val="a"/>
    <w:rsid w:val="00A9298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ES"/>
    </w:rPr>
  </w:style>
  <w:style w:type="character" w:customStyle="1" w:styleId="Mention">
    <w:name w:val="Mention"/>
    <w:basedOn w:val="a0"/>
    <w:uiPriority w:val="99"/>
    <w:unhideWhenUsed/>
    <w:rsid w:val="00213BE5"/>
    <w:rPr>
      <w:color w:val="2B579A"/>
      <w:shd w:val="clear" w:color="auto" w:fill="E1DFDD"/>
    </w:rPr>
  </w:style>
  <w:style w:type="character" w:styleId="af0">
    <w:name w:val="Emphasis"/>
    <w:basedOn w:val="a0"/>
    <w:uiPriority w:val="20"/>
    <w:qFormat/>
    <w:rsid w:val="00821A4D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163BC1"/>
    <w:rPr>
      <w:rFonts w:asciiTheme="majorHAnsi" w:eastAsiaTheme="majorEastAsia" w:hAnsiTheme="majorHAnsi" w:cstheme="majorBidi"/>
      <w:color w:val="BD3211" w:themeColor="accent1" w:themeShade="BF"/>
      <w:sz w:val="32"/>
      <w:szCs w:val="32"/>
    </w:rPr>
  </w:style>
  <w:style w:type="paragraph" w:customStyle="1" w:styleId="title02">
    <w:name w:val="title02"/>
    <w:basedOn w:val="a"/>
    <w:rsid w:val="00163BC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ES"/>
    </w:rPr>
  </w:style>
  <w:style w:type="character" w:customStyle="1" w:styleId="30">
    <w:name w:val="Заголовок 3 Знак"/>
    <w:basedOn w:val="a0"/>
    <w:link w:val="3"/>
    <w:uiPriority w:val="9"/>
    <w:semiHidden/>
    <w:rsid w:val="00D2776B"/>
    <w:rPr>
      <w:rFonts w:asciiTheme="majorHAnsi" w:eastAsiaTheme="majorEastAsia" w:hAnsiTheme="majorHAnsi" w:cstheme="majorBidi"/>
      <w:color w:val="7D210B" w:themeColor="accent1" w:themeShade="7F"/>
    </w:rPr>
  </w:style>
  <w:style w:type="character" w:customStyle="1" w:styleId="ad">
    <w:name w:val="Абзац списка Знак"/>
    <w:link w:val="ac"/>
    <w:uiPriority w:val="34"/>
    <w:locked/>
    <w:rsid w:val="0096727C"/>
    <w:rPr>
      <w:rFonts w:eastAsiaTheme="minorEastAsia"/>
    </w:rPr>
  </w:style>
  <w:style w:type="paragraph" w:styleId="af1">
    <w:name w:val="Balloon Text"/>
    <w:basedOn w:val="a"/>
    <w:link w:val="af2"/>
    <w:uiPriority w:val="99"/>
    <w:semiHidden/>
    <w:unhideWhenUsed/>
    <w:rsid w:val="00C77B99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C77B99"/>
    <w:rPr>
      <w:rFonts w:ascii="Tahoma" w:eastAsiaTheme="minorEastAsi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C77B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77B99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y2iqfc">
    <w:name w:val="y2iqfc"/>
    <w:basedOn w:val="a0"/>
    <w:rsid w:val="00C77B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3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2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23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57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25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8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6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4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54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3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1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5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80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22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89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8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18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049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6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30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11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24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06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399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9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0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7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png"/><Relationship Id="rId3" Type="http://schemas.openxmlformats.org/officeDocument/2006/relationships/image" Target="media/image2.emf"/><Relationship Id="rId7" Type="http://schemas.openxmlformats.org/officeDocument/2006/relationships/image" Target="media/image5.png"/><Relationship Id="rId2" Type="http://schemas.openxmlformats.org/officeDocument/2006/relationships/hyperlink" Target="mailto:mcacho@ifema.es" TargetMode="External"/><Relationship Id="rId1" Type="http://schemas.openxmlformats.org/officeDocument/2006/relationships/hyperlink" Target="mailto:pablo.lopez@ifema.es" TargetMode="External"/><Relationship Id="rId6" Type="http://schemas.openxmlformats.org/officeDocument/2006/relationships/image" Target="media/image4.png"/><Relationship Id="rId5" Type="http://schemas.openxmlformats.org/officeDocument/2006/relationships/image" Target="media/image3.png"/><Relationship Id="rId4" Type="http://schemas.openxmlformats.org/officeDocument/2006/relationships/hyperlink" Target="https://www.ifema.e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IFEMA MADRID">
      <a:dk1>
        <a:srgbClr val="161636"/>
      </a:dk1>
      <a:lt1>
        <a:srgbClr val="FFFFFF"/>
      </a:lt1>
      <a:dk2>
        <a:srgbClr val="282052"/>
      </a:dk2>
      <a:lt2>
        <a:srgbClr val="E22424"/>
      </a:lt2>
      <a:accent1>
        <a:srgbClr val="EB4F2A"/>
      </a:accent1>
      <a:accent2>
        <a:srgbClr val="FF660E"/>
      </a:accent2>
      <a:accent3>
        <a:srgbClr val="8321FA"/>
      </a:accent3>
      <a:accent4>
        <a:srgbClr val="70BEE2"/>
      </a:accent4>
      <a:accent5>
        <a:srgbClr val="FFC405"/>
      </a:accent5>
      <a:accent6>
        <a:srgbClr val="B6B5B5"/>
      </a:accent6>
      <a:hlink>
        <a:srgbClr val="FFFFFF"/>
      </a:hlink>
      <a:folHlink>
        <a:srgbClr val="FFFFFF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F284394617D9C4599C0B5E6669BF662" ma:contentTypeVersion="13" ma:contentTypeDescription="Crear nuevo documento." ma:contentTypeScope="" ma:versionID="75c7babf714c58f9bde63959e5c972fe">
  <xsd:schema xmlns:xsd="http://www.w3.org/2001/XMLSchema" xmlns:xs="http://www.w3.org/2001/XMLSchema" xmlns:p="http://schemas.microsoft.com/office/2006/metadata/properties" xmlns:ns3="bdf3d858-e4c7-4567-85c6-19358cb31c4d" xmlns:ns4="4ca33947-36a5-4f3c-b9fc-5de0c26ab4f6" targetNamespace="http://schemas.microsoft.com/office/2006/metadata/properties" ma:root="true" ma:fieldsID="51d60d52eef00ecabaffd8ae4ac028b2" ns3:_="" ns4:_="">
    <xsd:import namespace="bdf3d858-e4c7-4567-85c6-19358cb31c4d"/>
    <xsd:import namespace="4ca33947-36a5-4f3c-b9fc-5de0c26ab4f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f3d858-e4c7-4567-85c6-19358cb31c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a33947-36a5-4f3c-b9fc-5de0c26ab4f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D997F7D-B4AD-4626-B300-0EB962EA29C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C799824-CF75-459A-8330-22B2FCBCFE5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70CFA6-088E-4B8F-B974-9131E1BAE1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f3d858-e4c7-4567-85c6-19358cb31c4d"/>
    <ds:schemaRef ds:uri="4ca33947-36a5-4f3c-b9fc-5de0c26ab4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1748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IFEMA MADRID</dc:creator>
  <cp:lastModifiedBy>Lenovo</cp:lastModifiedBy>
  <cp:revision>6</cp:revision>
  <dcterms:created xsi:type="dcterms:W3CDTF">2021-10-01T12:17:00Z</dcterms:created>
  <dcterms:modified xsi:type="dcterms:W3CDTF">2021-10-04T09:56:00Z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0x010100EF284394617D9C4599C0B5E6669BF662</vt:lpwstr>
  </property>
</Properties>
</file>