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B0" w:rsidRPr="00601CB0" w:rsidRDefault="00601CB0" w:rsidP="00601CB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01C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E5CE63" wp14:editId="3B2B9683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B0" w:rsidRPr="00601CB0" w:rsidRDefault="00601CB0" w:rsidP="00601CB0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601CB0" w:rsidRPr="00601CB0" w:rsidRDefault="00601CB0" w:rsidP="00601CB0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601CB0">
        <w:rPr>
          <w:b/>
          <w:color w:val="000000" w:themeColor="text1"/>
          <w:sz w:val="28"/>
          <w:szCs w:val="28"/>
        </w:rPr>
        <w:t xml:space="preserve">Пресс-релиз </w:t>
      </w:r>
    </w:p>
    <w:p w:rsidR="00601CB0" w:rsidRPr="00601CB0" w:rsidRDefault="00890463" w:rsidP="00601CB0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601CB0" w:rsidRPr="00601CB0">
        <w:rPr>
          <w:b/>
          <w:color w:val="000000" w:themeColor="text1"/>
          <w:sz w:val="28"/>
          <w:szCs w:val="28"/>
        </w:rPr>
        <w:t xml:space="preserve"> </w:t>
      </w:r>
      <w:r w:rsidR="00165A35">
        <w:rPr>
          <w:b/>
          <w:color w:val="000000" w:themeColor="text1"/>
          <w:sz w:val="28"/>
          <w:szCs w:val="28"/>
        </w:rPr>
        <w:t>июня</w:t>
      </w:r>
      <w:r w:rsidR="00601CB0" w:rsidRPr="00601CB0">
        <w:rPr>
          <w:b/>
          <w:color w:val="000000" w:themeColor="text1"/>
          <w:sz w:val="28"/>
          <w:szCs w:val="28"/>
        </w:rPr>
        <w:t xml:space="preserve"> 2023г.</w:t>
      </w:r>
    </w:p>
    <w:p w:rsidR="00601CB0" w:rsidRPr="00601CB0" w:rsidRDefault="00601CB0" w:rsidP="00601CB0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601CB0">
        <w:rPr>
          <w:b/>
          <w:color w:val="000000" w:themeColor="text1"/>
          <w:sz w:val="28"/>
          <w:szCs w:val="28"/>
        </w:rPr>
        <w:t xml:space="preserve">  </w:t>
      </w:r>
    </w:p>
    <w:p w:rsidR="00601CB0" w:rsidRDefault="00601CB0" w:rsidP="00601CB0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601CB0">
        <w:rPr>
          <w:b/>
          <w:color w:val="000000" w:themeColor="text1"/>
          <w:sz w:val="28"/>
          <w:szCs w:val="28"/>
        </w:rPr>
        <w:t xml:space="preserve">      </w:t>
      </w:r>
      <w:r w:rsidR="002E2D8C">
        <w:rPr>
          <w:b/>
          <w:color w:val="000000" w:themeColor="text1"/>
          <w:sz w:val="28"/>
          <w:szCs w:val="28"/>
        </w:rPr>
        <w:t xml:space="preserve">На </w:t>
      </w:r>
      <w:r w:rsidR="00727AEB">
        <w:rPr>
          <w:b/>
          <w:color w:val="000000" w:themeColor="text1"/>
          <w:sz w:val="28"/>
          <w:szCs w:val="28"/>
        </w:rPr>
        <w:t>заводах</w:t>
      </w:r>
      <w:r w:rsidR="002E2D8C">
        <w:rPr>
          <w:b/>
          <w:color w:val="000000" w:themeColor="text1"/>
          <w:sz w:val="28"/>
          <w:szCs w:val="28"/>
        </w:rPr>
        <w:t xml:space="preserve"> </w:t>
      </w:r>
      <w:r w:rsidRPr="00601CB0">
        <w:rPr>
          <w:b/>
          <w:color w:val="000000" w:themeColor="text1"/>
          <w:sz w:val="28"/>
          <w:szCs w:val="28"/>
        </w:rPr>
        <w:t xml:space="preserve">АО «Желдорреммаш» </w:t>
      </w:r>
      <w:r w:rsidR="00E17700">
        <w:rPr>
          <w:b/>
          <w:color w:val="000000" w:themeColor="text1"/>
          <w:sz w:val="28"/>
          <w:szCs w:val="28"/>
        </w:rPr>
        <w:t>выбирают «</w:t>
      </w:r>
      <w:r w:rsidR="00CC19A7">
        <w:rPr>
          <w:b/>
          <w:color w:val="000000" w:themeColor="text1"/>
          <w:sz w:val="28"/>
          <w:szCs w:val="28"/>
        </w:rPr>
        <w:t>Лучши</w:t>
      </w:r>
      <w:r w:rsidR="00E17700">
        <w:rPr>
          <w:b/>
          <w:color w:val="000000" w:themeColor="text1"/>
          <w:sz w:val="28"/>
          <w:szCs w:val="28"/>
        </w:rPr>
        <w:t>х</w:t>
      </w:r>
      <w:r w:rsidR="00CC19A7">
        <w:rPr>
          <w:b/>
          <w:color w:val="000000" w:themeColor="text1"/>
          <w:sz w:val="28"/>
          <w:szCs w:val="28"/>
        </w:rPr>
        <w:t xml:space="preserve"> по профессии»</w:t>
      </w:r>
    </w:p>
    <w:p w:rsidR="002E2D8C" w:rsidRDefault="002E2D8C" w:rsidP="00601CB0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2E2D8C" w:rsidRDefault="0065643C" w:rsidP="00601CB0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E17700">
        <w:rPr>
          <w:b/>
          <w:sz w:val="28"/>
        </w:rPr>
        <w:t>На производственных площадках АО «Желдорреммаш» стартовали ежегодные</w:t>
      </w:r>
      <w:r>
        <w:rPr>
          <w:b/>
          <w:sz w:val="28"/>
        </w:rPr>
        <w:t xml:space="preserve"> заводские соревнования</w:t>
      </w:r>
      <w:r w:rsidR="00CC19A7">
        <w:rPr>
          <w:b/>
          <w:sz w:val="28"/>
        </w:rPr>
        <w:t xml:space="preserve"> среди сотрудников - </w:t>
      </w:r>
      <w:r w:rsidR="00D92DBF">
        <w:rPr>
          <w:b/>
          <w:sz w:val="28"/>
        </w:rPr>
        <w:t xml:space="preserve">представителей </w:t>
      </w:r>
      <w:r w:rsidR="00CC19A7">
        <w:rPr>
          <w:b/>
          <w:sz w:val="28"/>
        </w:rPr>
        <w:t xml:space="preserve">рабочих </w:t>
      </w:r>
      <w:r w:rsidR="00645E2F">
        <w:rPr>
          <w:b/>
          <w:sz w:val="28"/>
        </w:rPr>
        <w:t>профессий</w:t>
      </w:r>
      <w:r w:rsidR="00E17700">
        <w:rPr>
          <w:b/>
          <w:sz w:val="28"/>
        </w:rPr>
        <w:t xml:space="preserve"> «Лучший по профессии – 2023». </w:t>
      </w:r>
      <w:r>
        <w:rPr>
          <w:b/>
          <w:sz w:val="28"/>
        </w:rPr>
        <w:t xml:space="preserve"> </w:t>
      </w:r>
      <w:r w:rsidR="00E17700">
        <w:rPr>
          <w:b/>
          <w:sz w:val="28"/>
        </w:rPr>
        <w:t>Региональные состязания продлятся вплоть до сентября. Ц</w:t>
      </w:r>
      <w:r>
        <w:rPr>
          <w:b/>
          <w:sz w:val="28"/>
        </w:rPr>
        <w:t>ель</w:t>
      </w:r>
      <w:r w:rsidR="00E17700">
        <w:rPr>
          <w:b/>
          <w:sz w:val="28"/>
        </w:rPr>
        <w:t xml:space="preserve"> мероприятия</w:t>
      </w:r>
      <w:r>
        <w:rPr>
          <w:b/>
          <w:sz w:val="28"/>
        </w:rPr>
        <w:t xml:space="preserve"> – повышение профессионального и технического уровня ремонтного персонала </w:t>
      </w:r>
      <w:r w:rsidR="00645E2F">
        <w:rPr>
          <w:b/>
          <w:sz w:val="28"/>
        </w:rPr>
        <w:t>компании</w:t>
      </w:r>
      <w:r w:rsidR="00CA2CCB">
        <w:rPr>
          <w:b/>
          <w:sz w:val="28"/>
        </w:rPr>
        <w:t xml:space="preserve">, распространение передовых методов труда, </w:t>
      </w:r>
      <w:r w:rsidR="00645E2F">
        <w:rPr>
          <w:b/>
          <w:sz w:val="28"/>
        </w:rPr>
        <w:t>а также популяризация</w:t>
      </w:r>
      <w:r w:rsidR="00727AEB">
        <w:rPr>
          <w:b/>
          <w:sz w:val="28"/>
        </w:rPr>
        <w:t xml:space="preserve"> востребованных</w:t>
      </w:r>
      <w:r w:rsidR="00645E2F">
        <w:rPr>
          <w:b/>
          <w:sz w:val="28"/>
        </w:rPr>
        <w:t xml:space="preserve"> рабочих специальностей</w:t>
      </w:r>
      <w:r w:rsidR="00CA2CCB">
        <w:rPr>
          <w:b/>
          <w:sz w:val="28"/>
        </w:rPr>
        <w:t xml:space="preserve">. </w:t>
      </w:r>
    </w:p>
    <w:p w:rsidR="00544303" w:rsidRDefault="00727AEB" w:rsidP="00601CB0">
      <w:pPr>
        <w:spacing w:after="0" w:line="240" w:lineRule="auto"/>
        <w:jc w:val="both"/>
        <w:rPr>
          <w:sz w:val="28"/>
        </w:rPr>
      </w:pPr>
      <w:r w:rsidRPr="00890463">
        <w:rPr>
          <w:sz w:val="28"/>
        </w:rPr>
        <w:t xml:space="preserve">    </w:t>
      </w:r>
      <w:r w:rsidR="00890463" w:rsidRPr="00890463">
        <w:rPr>
          <w:sz w:val="28"/>
        </w:rPr>
        <w:t>Так, н</w:t>
      </w:r>
      <w:r w:rsidR="00DF01D5" w:rsidRPr="00890463">
        <w:rPr>
          <w:sz w:val="28"/>
        </w:rPr>
        <w:t>а</w:t>
      </w:r>
      <w:r w:rsidR="00DF01D5">
        <w:rPr>
          <w:sz w:val="28"/>
        </w:rPr>
        <w:t xml:space="preserve"> Улан-Удэнском ЛВРЗ конкурс на определение лучши</w:t>
      </w:r>
      <w:r w:rsidR="00B365FF">
        <w:rPr>
          <w:sz w:val="28"/>
        </w:rPr>
        <w:t>х работников</w:t>
      </w:r>
      <w:r w:rsidR="00DF01D5">
        <w:rPr>
          <w:sz w:val="28"/>
        </w:rPr>
        <w:t xml:space="preserve"> предприятия</w:t>
      </w:r>
      <w:r w:rsidR="00D92DBF">
        <w:rPr>
          <w:sz w:val="28"/>
        </w:rPr>
        <w:t xml:space="preserve"> 2023 года уже состоялся. В нем приняло участие 42 заводских специалиста, в том числе 23 </w:t>
      </w:r>
      <w:r w:rsidR="00DB6449">
        <w:rPr>
          <w:sz w:val="28"/>
        </w:rPr>
        <w:t>заводчанина</w:t>
      </w:r>
      <w:r w:rsidR="00D92DBF">
        <w:rPr>
          <w:sz w:val="28"/>
        </w:rPr>
        <w:t xml:space="preserve"> в возрасте до 35 лет. Количество номинаций – профессий по решению руководства УУЛВРЗ было расширено до 8: соревновались</w:t>
      </w:r>
      <w:r w:rsidR="00B365FF">
        <w:rPr>
          <w:sz w:val="28"/>
        </w:rPr>
        <w:t xml:space="preserve"> электросварщики,</w:t>
      </w:r>
      <w:r w:rsidR="00D92DBF">
        <w:rPr>
          <w:sz w:val="28"/>
        </w:rPr>
        <w:t xml:space="preserve"> токари, фрезеровщики, машинисты крана, </w:t>
      </w:r>
      <w:proofErr w:type="spellStart"/>
      <w:r w:rsidR="00D92DBF">
        <w:rPr>
          <w:sz w:val="28"/>
        </w:rPr>
        <w:t>дефектоскописты</w:t>
      </w:r>
      <w:proofErr w:type="spellEnd"/>
      <w:r w:rsidR="00D92DBF">
        <w:rPr>
          <w:sz w:val="28"/>
        </w:rPr>
        <w:t xml:space="preserve">, формовщики, обрубщики и маляры. </w:t>
      </w:r>
      <w:r w:rsidR="00DF01D5">
        <w:rPr>
          <w:sz w:val="28"/>
        </w:rPr>
        <w:t xml:space="preserve"> </w:t>
      </w:r>
      <w:r w:rsidR="00B67889">
        <w:rPr>
          <w:sz w:val="28"/>
        </w:rPr>
        <w:t>Кроме того, с</w:t>
      </w:r>
      <w:r w:rsidR="00DB6449">
        <w:rPr>
          <w:sz w:val="28"/>
        </w:rPr>
        <w:t xml:space="preserve"> целью поощрения за участие в соревнованиях вновь принятых сотрудников, а также активной молодежи с небольшим опытом работы на производстве</w:t>
      </w:r>
      <w:r w:rsidR="00B67889">
        <w:rPr>
          <w:sz w:val="28"/>
        </w:rPr>
        <w:t>,</w:t>
      </w:r>
      <w:r w:rsidR="00DB6449">
        <w:rPr>
          <w:sz w:val="28"/>
        </w:rPr>
        <w:t xml:space="preserve"> </w:t>
      </w:r>
      <w:r w:rsidR="00967F2A">
        <w:rPr>
          <w:sz w:val="28"/>
        </w:rPr>
        <w:t xml:space="preserve">дополнительно </w:t>
      </w:r>
      <w:r w:rsidR="00DC78E4">
        <w:rPr>
          <w:sz w:val="28"/>
        </w:rPr>
        <w:t>было</w:t>
      </w:r>
      <w:r w:rsidR="00DB6449">
        <w:rPr>
          <w:sz w:val="28"/>
        </w:rPr>
        <w:t xml:space="preserve"> </w:t>
      </w:r>
      <w:r w:rsidR="007267FA">
        <w:rPr>
          <w:sz w:val="28"/>
        </w:rPr>
        <w:t>введено несколько</w:t>
      </w:r>
      <w:r w:rsidR="00DB6449">
        <w:rPr>
          <w:sz w:val="28"/>
        </w:rPr>
        <w:t xml:space="preserve"> поощрительны</w:t>
      </w:r>
      <w:r w:rsidR="00DC78E4">
        <w:rPr>
          <w:sz w:val="28"/>
        </w:rPr>
        <w:t>х</w:t>
      </w:r>
      <w:r w:rsidR="00DB6449">
        <w:rPr>
          <w:sz w:val="28"/>
        </w:rPr>
        <w:t xml:space="preserve"> </w:t>
      </w:r>
      <w:r w:rsidR="00DC78E4">
        <w:rPr>
          <w:sz w:val="28"/>
        </w:rPr>
        <w:t xml:space="preserve">номинаций, </w:t>
      </w:r>
      <w:r w:rsidR="00544303">
        <w:rPr>
          <w:sz w:val="28"/>
        </w:rPr>
        <w:t xml:space="preserve">таких </w:t>
      </w:r>
      <w:r w:rsidR="00DC78E4">
        <w:rPr>
          <w:sz w:val="28"/>
        </w:rPr>
        <w:t xml:space="preserve">как «За стремление к профессиональному развитию», «За волю к победе», «Успешный старт» и другие. Финал </w:t>
      </w:r>
      <w:r w:rsidR="00544303">
        <w:rPr>
          <w:sz w:val="28"/>
        </w:rPr>
        <w:t>конкурса прошел в окружении семей сотрудников и гостей предприятия</w:t>
      </w:r>
      <w:r w:rsidR="00FD6976">
        <w:rPr>
          <w:sz w:val="28"/>
        </w:rPr>
        <w:t xml:space="preserve"> - </w:t>
      </w:r>
      <w:r w:rsidR="00525FA6">
        <w:rPr>
          <w:sz w:val="28"/>
        </w:rPr>
        <w:t xml:space="preserve">заводом </w:t>
      </w:r>
      <w:r w:rsidR="008245E2">
        <w:rPr>
          <w:sz w:val="28"/>
        </w:rPr>
        <w:t>была подготовлена концертная программа</w:t>
      </w:r>
      <w:r w:rsidR="00544303">
        <w:rPr>
          <w:sz w:val="28"/>
        </w:rPr>
        <w:t>.</w:t>
      </w:r>
    </w:p>
    <w:p w:rsidR="00727AEB" w:rsidRDefault="00544303" w:rsidP="00601CB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На Воронежском ТРЗ</w:t>
      </w:r>
      <w:r w:rsidR="00E5070E">
        <w:rPr>
          <w:sz w:val="28"/>
        </w:rPr>
        <w:t xml:space="preserve"> </w:t>
      </w:r>
      <w:r w:rsidR="00B67889">
        <w:rPr>
          <w:sz w:val="28"/>
        </w:rPr>
        <w:t>состоялась</w:t>
      </w:r>
      <w:r w:rsidR="007267FA">
        <w:rPr>
          <w:sz w:val="28"/>
        </w:rPr>
        <w:t xml:space="preserve"> теоретическая</w:t>
      </w:r>
      <w:r>
        <w:rPr>
          <w:sz w:val="28"/>
        </w:rPr>
        <w:t xml:space="preserve"> часть соревнований, практическая </w:t>
      </w:r>
      <w:r w:rsidR="00B67889">
        <w:rPr>
          <w:sz w:val="28"/>
        </w:rPr>
        <w:t>пройдет</w:t>
      </w:r>
      <w:r>
        <w:rPr>
          <w:sz w:val="28"/>
        </w:rPr>
        <w:t xml:space="preserve"> в ближайший месяц. В мероприятиях прим</w:t>
      </w:r>
      <w:r w:rsidR="008245E2">
        <w:rPr>
          <w:sz w:val="28"/>
        </w:rPr>
        <w:t>у</w:t>
      </w:r>
      <w:r>
        <w:rPr>
          <w:sz w:val="28"/>
        </w:rPr>
        <w:t xml:space="preserve">т участие более 30 заводских специалистов, самому молодому из </w:t>
      </w:r>
      <w:r w:rsidR="00BF10C0">
        <w:rPr>
          <w:sz w:val="28"/>
        </w:rPr>
        <w:t>которых 25</w:t>
      </w:r>
      <w:r>
        <w:rPr>
          <w:sz w:val="28"/>
        </w:rPr>
        <w:t xml:space="preserve"> лет. </w:t>
      </w:r>
    </w:p>
    <w:p w:rsidR="008245E2" w:rsidRDefault="008245E2" w:rsidP="00601CB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На </w:t>
      </w:r>
      <w:r w:rsidR="00CF7252">
        <w:rPr>
          <w:sz w:val="28"/>
        </w:rPr>
        <w:t xml:space="preserve">Ростовском </w:t>
      </w:r>
      <w:r>
        <w:rPr>
          <w:sz w:val="28"/>
        </w:rPr>
        <w:t>ЭРЗ</w:t>
      </w:r>
      <w:r w:rsidR="00B45488">
        <w:rPr>
          <w:sz w:val="28"/>
        </w:rPr>
        <w:t xml:space="preserve"> </w:t>
      </w:r>
      <w:r w:rsidR="00BF10C0">
        <w:rPr>
          <w:sz w:val="28"/>
        </w:rPr>
        <w:t xml:space="preserve">основная часть </w:t>
      </w:r>
      <w:r w:rsidR="00B45488">
        <w:rPr>
          <w:sz w:val="28"/>
        </w:rPr>
        <w:t>конкурс</w:t>
      </w:r>
      <w:r w:rsidR="00BF10C0">
        <w:rPr>
          <w:sz w:val="28"/>
        </w:rPr>
        <w:t>а</w:t>
      </w:r>
      <w:r w:rsidR="00B45488">
        <w:rPr>
          <w:sz w:val="28"/>
        </w:rPr>
        <w:t xml:space="preserve"> </w:t>
      </w:r>
      <w:r w:rsidR="00BF10C0">
        <w:rPr>
          <w:sz w:val="28"/>
        </w:rPr>
        <w:t>планируется</w:t>
      </w:r>
      <w:r w:rsidR="00B45488">
        <w:rPr>
          <w:sz w:val="28"/>
        </w:rPr>
        <w:t xml:space="preserve"> в </w:t>
      </w:r>
      <w:r w:rsidR="00CF7252">
        <w:rPr>
          <w:sz w:val="28"/>
        </w:rPr>
        <w:t>сентябре</w:t>
      </w:r>
      <w:r w:rsidR="00B45488">
        <w:rPr>
          <w:sz w:val="28"/>
        </w:rPr>
        <w:t xml:space="preserve">. </w:t>
      </w:r>
      <w:r w:rsidR="00DA7175">
        <w:rPr>
          <w:sz w:val="28"/>
        </w:rPr>
        <w:t>Победители состязаний</w:t>
      </w:r>
      <w:r w:rsidR="00CF7252">
        <w:rPr>
          <w:sz w:val="28"/>
        </w:rPr>
        <w:t xml:space="preserve"> не только получат </w:t>
      </w:r>
      <w:r w:rsidR="009406A5">
        <w:rPr>
          <w:sz w:val="28"/>
        </w:rPr>
        <w:t xml:space="preserve">надбавку к заработной плате на ближайший год, но и особенный подарок – признание: в городском районе проживания заводского профессионала будет вывешен рекламный </w:t>
      </w:r>
      <w:proofErr w:type="spellStart"/>
      <w:r w:rsidR="009406A5">
        <w:rPr>
          <w:sz w:val="28"/>
        </w:rPr>
        <w:t>билборд</w:t>
      </w:r>
      <w:proofErr w:type="spellEnd"/>
      <w:r w:rsidR="009406A5">
        <w:rPr>
          <w:sz w:val="28"/>
        </w:rPr>
        <w:t xml:space="preserve"> с его фотографией. Практика подобного поощрения сотрудников завода была апробирована в 2022 году и получила большой положительный отклик от заводчан.</w:t>
      </w:r>
    </w:p>
    <w:p w:rsidR="00136EAA" w:rsidRDefault="00BF10C0" w:rsidP="00601CB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84434E">
        <w:rPr>
          <w:sz w:val="28"/>
        </w:rPr>
        <w:t>Заводские с</w:t>
      </w:r>
      <w:r>
        <w:rPr>
          <w:sz w:val="28"/>
        </w:rPr>
        <w:t xml:space="preserve">оревнования традиционно состоят из двух этапов – теоретического и практического. В ходе теоретической части конкурсанты отвечают на вопросы по непосредственной специальности и охране труда. А после на практике </w:t>
      </w:r>
      <w:r w:rsidR="0084434E">
        <w:rPr>
          <w:sz w:val="28"/>
        </w:rPr>
        <w:t xml:space="preserve">показывают и </w:t>
      </w:r>
      <w:r>
        <w:rPr>
          <w:sz w:val="28"/>
        </w:rPr>
        <w:t>доказ</w:t>
      </w:r>
      <w:r w:rsidR="0084434E">
        <w:rPr>
          <w:sz w:val="28"/>
        </w:rPr>
        <w:t>ывают</w:t>
      </w:r>
      <w:r>
        <w:rPr>
          <w:sz w:val="28"/>
        </w:rPr>
        <w:t xml:space="preserve"> экспертной комиссии свое мастерство. Причем, все практические задания – это реальные виды работ, взятые из заводской производственной деятельности: изготовление деталей локомотивов, дефектоскопия различных его узлов, перенос грузов в производственных условиях</w:t>
      </w:r>
      <w:r w:rsidR="00DA7175">
        <w:rPr>
          <w:sz w:val="28"/>
        </w:rPr>
        <w:t xml:space="preserve"> и другое</w:t>
      </w:r>
      <w:r>
        <w:rPr>
          <w:sz w:val="28"/>
        </w:rPr>
        <w:t xml:space="preserve">. </w:t>
      </w:r>
      <w:r w:rsidR="00DA7175">
        <w:rPr>
          <w:sz w:val="28"/>
        </w:rPr>
        <w:t>О</w:t>
      </w:r>
      <w:r>
        <w:rPr>
          <w:sz w:val="28"/>
        </w:rPr>
        <w:t xml:space="preserve">собое внимание жюри </w:t>
      </w:r>
      <w:r w:rsidR="00DA7175">
        <w:rPr>
          <w:sz w:val="28"/>
        </w:rPr>
        <w:t xml:space="preserve">уделяется </w:t>
      </w:r>
      <w:r>
        <w:rPr>
          <w:sz w:val="28"/>
        </w:rPr>
        <w:t>соблюдению</w:t>
      </w:r>
      <w:r w:rsidR="00D65A18">
        <w:rPr>
          <w:sz w:val="28"/>
        </w:rPr>
        <w:t xml:space="preserve"> участниками правил охраны труда.</w:t>
      </w:r>
      <w:r>
        <w:rPr>
          <w:sz w:val="28"/>
        </w:rPr>
        <w:t xml:space="preserve"> </w:t>
      </w:r>
    </w:p>
    <w:p w:rsidR="00BF10C0" w:rsidRPr="00727AEB" w:rsidRDefault="00136EAA" w:rsidP="00601CB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Победители конкурса «Лучший по профессии»</w:t>
      </w:r>
      <w:r w:rsidR="00FC334B">
        <w:rPr>
          <w:sz w:val="28"/>
        </w:rPr>
        <w:t xml:space="preserve"> </w:t>
      </w:r>
      <w:r w:rsidR="00DA7175">
        <w:rPr>
          <w:sz w:val="28"/>
        </w:rPr>
        <w:t xml:space="preserve">традиционно </w:t>
      </w:r>
      <w:r w:rsidR="00FC334B">
        <w:rPr>
          <w:sz w:val="28"/>
        </w:rPr>
        <w:t>награждаются памятными Дипломами и денежным вознаграждением.</w:t>
      </w:r>
    </w:p>
    <w:p w:rsidR="00601CB0" w:rsidRDefault="00FC334B" w:rsidP="00FC334B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lastRenderedPageBreak/>
        <w:t xml:space="preserve">- </w:t>
      </w:r>
      <w:r w:rsidRPr="00FC334B">
        <w:rPr>
          <w:sz w:val="28"/>
        </w:rPr>
        <w:t>За годы проведения</w:t>
      </w:r>
      <w:r>
        <w:rPr>
          <w:b/>
          <w:sz w:val="28"/>
        </w:rPr>
        <w:t xml:space="preserve"> </w:t>
      </w:r>
      <w:r w:rsidRPr="00FC334B">
        <w:rPr>
          <w:sz w:val="28"/>
        </w:rPr>
        <w:t>соревнований профессионального мастерства, а эта традиция сохран</w:t>
      </w:r>
      <w:r w:rsidR="00240465">
        <w:rPr>
          <w:sz w:val="28"/>
        </w:rPr>
        <w:t>яется</w:t>
      </w:r>
      <w:r w:rsidRPr="00FC334B">
        <w:rPr>
          <w:sz w:val="28"/>
        </w:rPr>
        <w:t xml:space="preserve"> на заводах компании </w:t>
      </w:r>
      <w:r w:rsidR="00240465">
        <w:rPr>
          <w:sz w:val="28"/>
        </w:rPr>
        <w:t>на протяжении десятков лет</w:t>
      </w:r>
      <w:bookmarkStart w:id="0" w:name="_GoBack"/>
      <w:bookmarkEnd w:id="0"/>
      <w:r w:rsidRPr="00FC334B">
        <w:rPr>
          <w:sz w:val="28"/>
        </w:rPr>
        <w:t xml:space="preserve">, </w:t>
      </w:r>
      <w:r>
        <w:rPr>
          <w:sz w:val="28"/>
        </w:rPr>
        <w:t xml:space="preserve">они стали одним из </w:t>
      </w:r>
      <w:r w:rsidR="00BE027A">
        <w:rPr>
          <w:sz w:val="28"/>
        </w:rPr>
        <w:t>основных и</w:t>
      </w:r>
      <w:r>
        <w:rPr>
          <w:sz w:val="28"/>
        </w:rPr>
        <w:t xml:space="preserve"> эффективных инструментов</w:t>
      </w:r>
      <w:r w:rsidR="0084434E">
        <w:rPr>
          <w:sz w:val="28"/>
        </w:rPr>
        <w:t xml:space="preserve"> развития персонала, который позволяет</w:t>
      </w:r>
      <w:r w:rsidR="007267FA">
        <w:rPr>
          <w:sz w:val="28"/>
        </w:rPr>
        <w:t xml:space="preserve"> не только</w:t>
      </w:r>
      <w:r w:rsidR="0084434E">
        <w:rPr>
          <w:sz w:val="28"/>
        </w:rPr>
        <w:t xml:space="preserve"> выявить лучших из лучших</w:t>
      </w:r>
      <w:r w:rsidR="00DA7175">
        <w:rPr>
          <w:sz w:val="28"/>
        </w:rPr>
        <w:t xml:space="preserve"> в каждой из специальностей</w:t>
      </w:r>
      <w:r w:rsidR="0084434E">
        <w:rPr>
          <w:sz w:val="28"/>
        </w:rPr>
        <w:t>, но и мотивирует остальных брать пример с коллег</w:t>
      </w:r>
      <w:r w:rsidR="007267FA">
        <w:rPr>
          <w:sz w:val="28"/>
        </w:rPr>
        <w:t xml:space="preserve">, учиться, повышать свою квалификацию. </w:t>
      </w:r>
      <w:r>
        <w:rPr>
          <w:sz w:val="28"/>
        </w:rPr>
        <w:t xml:space="preserve"> Особую роль он играет в привлечении</w:t>
      </w:r>
      <w:r w:rsidR="007267FA">
        <w:rPr>
          <w:sz w:val="28"/>
        </w:rPr>
        <w:t xml:space="preserve"> и удержании на производстве молодых специалистов.  Практика проведения подобных конкурсов на площадках АО «Желдорреммаш» обязательно будет </w:t>
      </w:r>
      <w:r w:rsidR="00F378DF">
        <w:rPr>
          <w:sz w:val="28"/>
        </w:rPr>
        <w:t>продолжена,</w:t>
      </w:r>
      <w:r w:rsidR="007267FA">
        <w:rPr>
          <w:sz w:val="28"/>
        </w:rPr>
        <w:t xml:space="preserve"> - отметил </w:t>
      </w:r>
      <w:r w:rsidR="00F378DF">
        <w:rPr>
          <w:spacing w:val="-3"/>
          <w:sz w:val="28"/>
          <w:szCs w:val="28"/>
        </w:rPr>
        <w:t>заместитель генерального директора по управлению персоналом и трансформации АО «Желдорреммаш» Андрей Красовский</w:t>
      </w:r>
      <w:r w:rsidR="007267FA">
        <w:rPr>
          <w:sz w:val="28"/>
        </w:rPr>
        <w:t>.</w:t>
      </w:r>
    </w:p>
    <w:p w:rsidR="00CF7203" w:rsidRDefault="00CF7203" w:rsidP="00FC334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АО «Желдорреммаш» - крупнейший работодатель России в области транспортного машиностроения. На заводах компании трудится почти 18 000 человек, в том числе почти 6 500 молодых специалистов в возрасте до 35 лет.</w:t>
      </w:r>
      <w:r w:rsidR="000F09E5">
        <w:rPr>
          <w:sz w:val="28"/>
        </w:rPr>
        <w:t xml:space="preserve"> Больше 70% заводских специальностей – рабочие. </w:t>
      </w:r>
    </w:p>
    <w:p w:rsidR="00F74F91" w:rsidRDefault="00F74F91" w:rsidP="00F74F91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spacing w:val="-3"/>
          <w:sz w:val="28"/>
          <w:szCs w:val="28"/>
        </w:rPr>
      </w:pPr>
      <w:r>
        <w:rPr>
          <w:sz w:val="28"/>
        </w:rPr>
        <w:t xml:space="preserve">   </w:t>
      </w:r>
      <w:r w:rsidR="000F09E5">
        <w:rPr>
          <w:sz w:val="28"/>
        </w:rPr>
        <w:t xml:space="preserve"> </w:t>
      </w:r>
      <w:r>
        <w:rPr>
          <w:spacing w:val="-3"/>
          <w:sz w:val="28"/>
          <w:szCs w:val="28"/>
        </w:rPr>
        <w:t xml:space="preserve">Почти полторы тысячи сотрудников </w:t>
      </w:r>
      <w:r>
        <w:rPr>
          <w:spacing w:val="-3"/>
          <w:sz w:val="28"/>
          <w:szCs w:val="28"/>
        </w:rPr>
        <w:t xml:space="preserve">Общества </w:t>
      </w:r>
      <w:r>
        <w:rPr>
          <w:spacing w:val="-3"/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2022 </w:t>
      </w:r>
      <w:r>
        <w:rPr>
          <w:spacing w:val="-3"/>
          <w:sz w:val="28"/>
          <w:szCs w:val="28"/>
        </w:rPr>
        <w:t xml:space="preserve">году за счет средств работодателя прошли переподготовку и повышение квалификации, получили смежную профессию, из них больше тысячи – представители рабочих </w:t>
      </w:r>
      <w:r>
        <w:rPr>
          <w:spacing w:val="-3"/>
          <w:sz w:val="28"/>
          <w:szCs w:val="28"/>
        </w:rPr>
        <w:t>профессий</w:t>
      </w:r>
      <w:r>
        <w:rPr>
          <w:spacing w:val="-3"/>
          <w:sz w:val="28"/>
          <w:szCs w:val="28"/>
        </w:rPr>
        <w:t xml:space="preserve">. </w:t>
      </w:r>
    </w:p>
    <w:p w:rsidR="000F09E5" w:rsidRDefault="000F09E5" w:rsidP="00FC334B">
      <w:pPr>
        <w:spacing w:after="0" w:line="240" w:lineRule="auto"/>
        <w:jc w:val="both"/>
        <w:rPr>
          <w:sz w:val="28"/>
        </w:rPr>
      </w:pPr>
    </w:p>
    <w:p w:rsidR="00F378DF" w:rsidRPr="00FC334B" w:rsidRDefault="00F378DF" w:rsidP="00FC334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</w:t>
      </w:r>
    </w:p>
    <w:p w:rsidR="00C914B4" w:rsidRPr="00C914B4" w:rsidRDefault="00C914B4" w:rsidP="00C914B4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C914B4">
        <w:rPr>
          <w:i/>
          <w:sz w:val="28"/>
          <w:szCs w:val="28"/>
        </w:rPr>
        <w:t xml:space="preserve">Справка: </w:t>
      </w:r>
    </w:p>
    <w:p w:rsidR="00C914B4" w:rsidRPr="00C914B4" w:rsidRDefault="00C914B4" w:rsidP="00C914B4">
      <w:pPr>
        <w:spacing w:after="0" w:line="240" w:lineRule="auto"/>
        <w:ind w:firstLine="708"/>
        <w:jc w:val="both"/>
        <w:rPr>
          <w:rFonts w:cstheme="minorHAnsi"/>
          <w:i/>
          <w:sz w:val="28"/>
          <w:szCs w:val="28"/>
          <w:shd w:val="clear" w:color="auto" w:fill="FFFFFF"/>
        </w:rPr>
      </w:pPr>
      <w:r w:rsidRPr="00C914B4">
        <w:rPr>
          <w:rFonts w:cstheme="minorHAnsi"/>
          <w:i/>
          <w:sz w:val="28"/>
          <w:szCs w:val="28"/>
        </w:rPr>
        <w:t xml:space="preserve">АО «Желдорреммаш» </w:t>
      </w:r>
      <w:r w:rsidRPr="00C914B4">
        <w:rPr>
          <w:rFonts w:cstheme="minorHAnsi"/>
          <w:i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C914B4">
          <w:rPr>
            <w:rFonts w:cstheme="minorHAnsi"/>
            <w:i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C914B4">
        <w:rPr>
          <w:rFonts w:cstheme="minorHAnsi"/>
          <w:i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C914B4" w:rsidRPr="00C914B4" w:rsidRDefault="00C914B4" w:rsidP="00C91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C914B4">
        <w:rPr>
          <w:rFonts w:cstheme="minorHAnsi"/>
          <w:i/>
          <w:sz w:val="28"/>
          <w:szCs w:val="28"/>
          <w:shd w:val="clear" w:color="auto" w:fill="FFFFFF"/>
        </w:rPr>
        <w:t xml:space="preserve">  АО «Желдорреммаш» е</w:t>
      </w:r>
      <w:r w:rsidRPr="00C914B4">
        <w:rPr>
          <w:rFonts w:cstheme="minorHAnsi"/>
          <w:i/>
          <w:sz w:val="28"/>
          <w:szCs w:val="28"/>
        </w:rPr>
        <w:t xml:space="preserve">жегодно производит ремонт более 2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C914B4" w:rsidRPr="00C914B4" w:rsidRDefault="00C914B4" w:rsidP="00C914B4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C914B4">
        <w:rPr>
          <w:rFonts w:eastAsia="Times New Roman" w:cstheme="minorHAnsi"/>
          <w:i/>
          <w:iCs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D80F81" w:rsidRDefault="00D80F81" w:rsidP="00E2096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spacing w:val="-3"/>
          <w:sz w:val="28"/>
          <w:szCs w:val="28"/>
        </w:rPr>
      </w:pPr>
    </w:p>
    <w:p w:rsidR="008245E2" w:rsidRDefault="008245E2" w:rsidP="00E2096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b/>
          <w:sz w:val="28"/>
        </w:rPr>
      </w:pPr>
    </w:p>
    <w:sectPr w:rsidR="008245E2" w:rsidSect="00601C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BD"/>
    <w:rsid w:val="00003DE5"/>
    <w:rsid w:val="000125FC"/>
    <w:rsid w:val="0009393B"/>
    <w:rsid w:val="000A26F2"/>
    <w:rsid w:val="000C06B7"/>
    <w:rsid w:val="000E04AB"/>
    <w:rsid w:val="000F09E5"/>
    <w:rsid w:val="00134A28"/>
    <w:rsid w:val="00136EAA"/>
    <w:rsid w:val="00165A35"/>
    <w:rsid w:val="00187C55"/>
    <w:rsid w:val="001F07B0"/>
    <w:rsid w:val="001F7F8C"/>
    <w:rsid w:val="00240465"/>
    <w:rsid w:val="00240CC2"/>
    <w:rsid w:val="002B1D7E"/>
    <w:rsid w:val="002B3006"/>
    <w:rsid w:val="002E2D8C"/>
    <w:rsid w:val="00320FB2"/>
    <w:rsid w:val="004343AF"/>
    <w:rsid w:val="004913DC"/>
    <w:rsid w:val="004D1187"/>
    <w:rsid w:val="00525FA6"/>
    <w:rsid w:val="00544303"/>
    <w:rsid w:val="00570D32"/>
    <w:rsid w:val="005C39CA"/>
    <w:rsid w:val="00601CB0"/>
    <w:rsid w:val="00603E87"/>
    <w:rsid w:val="00645E2F"/>
    <w:rsid w:val="0065643C"/>
    <w:rsid w:val="00667B46"/>
    <w:rsid w:val="006947EE"/>
    <w:rsid w:val="006A77CE"/>
    <w:rsid w:val="00706372"/>
    <w:rsid w:val="007267FA"/>
    <w:rsid w:val="00727AEB"/>
    <w:rsid w:val="00812073"/>
    <w:rsid w:val="008245E2"/>
    <w:rsid w:val="0084434E"/>
    <w:rsid w:val="00850D41"/>
    <w:rsid w:val="0086505D"/>
    <w:rsid w:val="00867D02"/>
    <w:rsid w:val="00890463"/>
    <w:rsid w:val="008B254A"/>
    <w:rsid w:val="009406A5"/>
    <w:rsid w:val="00967F2A"/>
    <w:rsid w:val="009D096F"/>
    <w:rsid w:val="00AA76A1"/>
    <w:rsid w:val="00B365FF"/>
    <w:rsid w:val="00B45488"/>
    <w:rsid w:val="00B51864"/>
    <w:rsid w:val="00B67889"/>
    <w:rsid w:val="00B82985"/>
    <w:rsid w:val="00BA0AF1"/>
    <w:rsid w:val="00BC16AE"/>
    <w:rsid w:val="00BE027A"/>
    <w:rsid w:val="00BF10C0"/>
    <w:rsid w:val="00BF4CBD"/>
    <w:rsid w:val="00C75D42"/>
    <w:rsid w:val="00C914B4"/>
    <w:rsid w:val="00CA2CCB"/>
    <w:rsid w:val="00CC19A7"/>
    <w:rsid w:val="00CE68DB"/>
    <w:rsid w:val="00CF7203"/>
    <w:rsid w:val="00CF7252"/>
    <w:rsid w:val="00D40AC9"/>
    <w:rsid w:val="00D65A18"/>
    <w:rsid w:val="00D80F81"/>
    <w:rsid w:val="00D92DBF"/>
    <w:rsid w:val="00DA7175"/>
    <w:rsid w:val="00DB6449"/>
    <w:rsid w:val="00DC78E4"/>
    <w:rsid w:val="00DF01D5"/>
    <w:rsid w:val="00E17700"/>
    <w:rsid w:val="00E20965"/>
    <w:rsid w:val="00E5018E"/>
    <w:rsid w:val="00E5070E"/>
    <w:rsid w:val="00E9264A"/>
    <w:rsid w:val="00EB4C9E"/>
    <w:rsid w:val="00F072F6"/>
    <w:rsid w:val="00F12CD7"/>
    <w:rsid w:val="00F378DF"/>
    <w:rsid w:val="00F618E6"/>
    <w:rsid w:val="00F74F91"/>
    <w:rsid w:val="00FB5323"/>
    <w:rsid w:val="00FB5D1F"/>
    <w:rsid w:val="00FC334B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529B"/>
  <w15:chartTrackingRefBased/>
  <w15:docId w15:val="{FFDBCF3D-8CF2-418D-B2E4-BAC5D7D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9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65</cp:revision>
  <cp:lastPrinted>2023-06-05T06:08:00Z</cp:lastPrinted>
  <dcterms:created xsi:type="dcterms:W3CDTF">2023-04-20T06:38:00Z</dcterms:created>
  <dcterms:modified xsi:type="dcterms:W3CDTF">2023-06-05T10:35:00Z</dcterms:modified>
</cp:coreProperties>
</file>