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B77B7" w14:textId="77777777" w:rsidR="00E627EB" w:rsidRDefault="00654AFF">
      <w:pPr>
        <w:pStyle w:val="aff"/>
        <w:spacing w:before="0"/>
        <w:rPr>
          <w:rStyle w:val="aff0"/>
          <w:rFonts w:asciiTheme="minorHAnsi" w:hAnsiTheme="minorHAnsi" w:cstheme="minorHAnsi"/>
          <w:color w:val="21252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4B6F78F4" wp14:editId="0E800089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85900" cy="264795"/>
            <wp:effectExtent l="0" t="0" r="0" b="0"/>
            <wp:wrapNone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C7DDF" w14:textId="77777777" w:rsidR="007A6689" w:rsidRDefault="007A6689" w:rsidP="007A6689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65C5BE68" w14:textId="092425EF" w:rsidR="00363EE4" w:rsidRDefault="00F312E8" w:rsidP="007A6689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15</w:t>
      </w:r>
      <w:r w:rsidR="00CB5524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  <w:r>
        <w:rPr>
          <w:rFonts w:cstheme="minorHAnsi"/>
          <w:color w:val="000000"/>
          <w:sz w:val="28"/>
          <w:szCs w:val="28"/>
          <w:shd w:val="clear" w:color="auto" w:fill="FFFFFF"/>
        </w:rPr>
        <w:t>01</w:t>
      </w:r>
      <w:r w:rsidR="00363EE4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202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5</w:t>
      </w:r>
    </w:p>
    <w:p w14:paraId="6E269949" w14:textId="7B952EE9" w:rsidR="007A6689" w:rsidRPr="00363EE4" w:rsidRDefault="00CB5524" w:rsidP="007A6689">
      <w:pPr>
        <w:jc w:val="both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>О</w:t>
      </w:r>
      <w:r w:rsidR="003D16FA">
        <w:rPr>
          <w:rFonts w:cstheme="minorHAnsi"/>
          <w:b/>
          <w:color w:val="000000"/>
          <w:sz w:val="28"/>
          <w:szCs w:val="28"/>
          <w:shd w:val="clear" w:color="auto" w:fill="FFFFFF"/>
        </w:rPr>
        <w:t>РЕНБУРГСКИЙ ЭЛЕКТРОМАШИННЫЙ ДИВИЗИОН ЖЕЛДОРРЕММАШ</w:t>
      </w:r>
      <w:r w:rsidR="00530731">
        <w:rPr>
          <w:rFonts w:cstheme="minorHAnsi"/>
          <w:b/>
          <w:color w:val="000000"/>
          <w:sz w:val="28"/>
          <w:szCs w:val="28"/>
          <w:shd w:val="clear" w:color="auto" w:fill="FFFFFF"/>
        </w:rPr>
        <w:t>А</w:t>
      </w:r>
      <w:r w:rsidR="003D16FA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МОДЕРНИЗИРУЕТ ОБОРУДОВАНИЕ</w:t>
      </w:r>
    </w:p>
    <w:p w14:paraId="59D368E0" w14:textId="4B5BFFAE" w:rsidR="007A6689" w:rsidRPr="004C0982" w:rsidRDefault="00BA1C88" w:rsidP="007A6689">
      <w:pPr>
        <w:jc w:val="both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4C0982">
        <w:rPr>
          <w:rFonts w:cstheme="minorHAnsi"/>
          <w:b/>
          <w:color w:val="000000"/>
          <w:sz w:val="28"/>
          <w:szCs w:val="28"/>
          <w:shd w:val="clear" w:color="auto" w:fill="FFFFFF"/>
        </w:rPr>
        <w:t>Э</w:t>
      </w:r>
      <w:r w:rsidR="00CB5524" w:rsidRPr="004C0982">
        <w:rPr>
          <w:rFonts w:cstheme="minorHAnsi"/>
          <w:b/>
          <w:color w:val="000000"/>
          <w:sz w:val="28"/>
          <w:szCs w:val="28"/>
          <w:shd w:val="clear" w:color="auto" w:fill="FFFFFF"/>
        </w:rPr>
        <w:t>лектромашинн</w:t>
      </w:r>
      <w:r w:rsidRPr="004C0982">
        <w:rPr>
          <w:rFonts w:cstheme="minorHAnsi"/>
          <w:b/>
          <w:color w:val="000000"/>
          <w:sz w:val="28"/>
          <w:szCs w:val="28"/>
          <w:shd w:val="clear" w:color="auto" w:fill="FFFFFF"/>
        </w:rPr>
        <w:t>ый</w:t>
      </w:r>
      <w:r w:rsidR="00CB5524" w:rsidRPr="004C0982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дивизион</w:t>
      </w:r>
      <w:r w:rsidRPr="004C0982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="00CB5524" w:rsidRPr="004C0982">
        <w:rPr>
          <w:rFonts w:cstheme="minorHAnsi"/>
          <w:b/>
          <w:color w:val="000000"/>
          <w:sz w:val="28"/>
          <w:szCs w:val="28"/>
          <w:shd w:val="clear" w:color="auto" w:fill="FFFFFF"/>
        </w:rPr>
        <w:t>на базе Оренбургского локомотиворемонтного завода (</w:t>
      </w:r>
      <w:r w:rsidR="00227A11" w:rsidRPr="004C0982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ОЛРЗ, </w:t>
      </w:r>
      <w:r w:rsidR="003D16FA" w:rsidRPr="004C0982">
        <w:rPr>
          <w:rFonts w:cstheme="minorHAnsi"/>
          <w:b/>
          <w:color w:val="000000"/>
          <w:sz w:val="28"/>
          <w:szCs w:val="28"/>
          <w:shd w:val="clear" w:color="auto" w:fill="FFFFFF"/>
        </w:rPr>
        <w:t>входи</w:t>
      </w:r>
      <w:r w:rsidR="00CB5524" w:rsidRPr="004C0982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т в </w:t>
      </w:r>
      <w:r w:rsidR="00227A11" w:rsidRPr="004C0982">
        <w:rPr>
          <w:rFonts w:cstheme="minorHAnsi"/>
          <w:b/>
          <w:color w:val="000000"/>
          <w:sz w:val="28"/>
          <w:szCs w:val="28"/>
          <w:shd w:val="clear" w:color="auto" w:fill="FFFFFF"/>
        </w:rPr>
        <w:t>АО «Желдорреммаш»)</w:t>
      </w:r>
      <w:r w:rsidR="00CB5524" w:rsidRPr="004C0982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="007A6689" w:rsidRPr="004C0982">
        <w:rPr>
          <w:rFonts w:cstheme="minorHAnsi"/>
          <w:b/>
          <w:color w:val="000000"/>
          <w:sz w:val="28"/>
          <w:szCs w:val="28"/>
        </w:rPr>
        <w:t>заверш</w:t>
      </w:r>
      <w:r w:rsidRPr="004C0982">
        <w:rPr>
          <w:rFonts w:cstheme="minorHAnsi"/>
          <w:b/>
          <w:color w:val="000000"/>
          <w:sz w:val="28"/>
          <w:szCs w:val="28"/>
        </w:rPr>
        <w:t>ил</w:t>
      </w:r>
      <w:r w:rsidR="007A6689" w:rsidRPr="004C0982">
        <w:rPr>
          <w:rFonts w:cstheme="minorHAnsi"/>
          <w:b/>
          <w:color w:val="000000"/>
          <w:sz w:val="28"/>
          <w:szCs w:val="28"/>
        </w:rPr>
        <w:t xml:space="preserve"> модернизаци</w:t>
      </w:r>
      <w:r w:rsidRPr="004C0982">
        <w:rPr>
          <w:rFonts w:cstheme="minorHAnsi"/>
          <w:b/>
          <w:color w:val="000000"/>
          <w:sz w:val="28"/>
          <w:szCs w:val="28"/>
        </w:rPr>
        <w:t>ю</w:t>
      </w:r>
      <w:r w:rsidR="007A6689" w:rsidRPr="004C0982">
        <w:rPr>
          <w:rFonts w:cstheme="minorHAnsi"/>
          <w:b/>
          <w:color w:val="000000"/>
          <w:sz w:val="28"/>
          <w:szCs w:val="28"/>
        </w:rPr>
        <w:t xml:space="preserve"> </w:t>
      </w:r>
      <w:r w:rsidR="00C54293" w:rsidRPr="004C0982">
        <w:rPr>
          <w:rFonts w:cstheme="minorHAnsi"/>
          <w:b/>
          <w:color w:val="000000"/>
          <w:sz w:val="28"/>
          <w:szCs w:val="28"/>
        </w:rPr>
        <w:t xml:space="preserve">оборудования на </w:t>
      </w:r>
      <w:r w:rsidR="00974F94">
        <w:rPr>
          <w:rFonts w:cstheme="minorHAnsi"/>
          <w:b/>
          <w:color w:val="000000"/>
          <w:sz w:val="28"/>
          <w:szCs w:val="28"/>
        </w:rPr>
        <w:t>сварочном участке</w:t>
      </w:r>
      <w:r w:rsidR="00C54293" w:rsidRPr="004C0982">
        <w:rPr>
          <w:rFonts w:cstheme="minorHAnsi"/>
          <w:b/>
          <w:color w:val="000000"/>
          <w:sz w:val="28"/>
          <w:szCs w:val="28"/>
        </w:rPr>
        <w:t xml:space="preserve">. </w:t>
      </w:r>
      <w:r w:rsidRPr="004C0982">
        <w:rPr>
          <w:rFonts w:cstheme="minorHAnsi"/>
          <w:b/>
          <w:color w:val="000000"/>
          <w:sz w:val="28"/>
          <w:szCs w:val="28"/>
        </w:rPr>
        <w:t>Это</w:t>
      </w:r>
      <w:r w:rsidR="00D45BB2" w:rsidRPr="004C0982">
        <w:rPr>
          <w:rFonts w:cstheme="minorHAnsi"/>
          <w:b/>
          <w:color w:val="000000"/>
          <w:sz w:val="28"/>
          <w:szCs w:val="28"/>
        </w:rPr>
        <w:t xml:space="preserve"> </w:t>
      </w:r>
      <w:r w:rsidRPr="004C0982">
        <w:rPr>
          <w:rFonts w:cstheme="minorHAnsi"/>
          <w:b/>
          <w:color w:val="000000"/>
          <w:sz w:val="28"/>
          <w:szCs w:val="28"/>
        </w:rPr>
        <w:t>позволит</w:t>
      </w:r>
      <w:r w:rsidR="00D45BB2" w:rsidRPr="004C0982">
        <w:rPr>
          <w:rFonts w:cstheme="minorHAnsi"/>
          <w:b/>
          <w:color w:val="000000"/>
          <w:sz w:val="28"/>
          <w:szCs w:val="28"/>
        </w:rPr>
        <w:t xml:space="preserve"> увеличить скорость и </w:t>
      </w:r>
      <w:r w:rsidR="007A6689" w:rsidRPr="004C0982">
        <w:rPr>
          <w:rFonts w:cstheme="minorHAnsi"/>
          <w:b/>
          <w:color w:val="000000"/>
          <w:sz w:val="28"/>
          <w:szCs w:val="28"/>
        </w:rPr>
        <w:t>качество работы, связанной с обработкой комплектующих тепловоз</w:t>
      </w:r>
      <w:r w:rsidR="001F5AB5" w:rsidRPr="004C0982">
        <w:rPr>
          <w:rFonts w:cstheme="minorHAnsi"/>
          <w:b/>
          <w:color w:val="000000"/>
          <w:sz w:val="28"/>
          <w:szCs w:val="28"/>
        </w:rPr>
        <w:t>ов</w:t>
      </w:r>
      <w:r w:rsidRPr="004C0982">
        <w:rPr>
          <w:rFonts w:cstheme="minorHAnsi"/>
          <w:b/>
          <w:color w:val="000000"/>
          <w:sz w:val="28"/>
          <w:szCs w:val="28"/>
        </w:rPr>
        <w:t>, а также автоматизировать производственные процессы</w:t>
      </w:r>
      <w:r w:rsidR="007A6689" w:rsidRPr="004C0982">
        <w:rPr>
          <w:rFonts w:cstheme="minorHAnsi"/>
          <w:b/>
          <w:color w:val="000000"/>
          <w:sz w:val="28"/>
          <w:szCs w:val="28"/>
        </w:rPr>
        <w:t>.</w:t>
      </w:r>
    </w:p>
    <w:p w14:paraId="1E6B2DD2" w14:textId="09E02D8F" w:rsidR="00C54293" w:rsidRPr="004C0982" w:rsidRDefault="00BA1C88" w:rsidP="007A6689">
      <w:pPr>
        <w:jc w:val="both"/>
        <w:rPr>
          <w:rFonts w:cstheme="minorHAnsi"/>
          <w:b/>
          <w:color w:val="000000"/>
          <w:sz w:val="28"/>
          <w:szCs w:val="28"/>
        </w:rPr>
      </w:pPr>
      <w:r w:rsidRPr="004C0982">
        <w:rPr>
          <w:rFonts w:cstheme="minorHAnsi"/>
          <w:color w:val="000000"/>
          <w:sz w:val="28"/>
          <w:szCs w:val="28"/>
        </w:rPr>
        <w:t>В рамках инвестиционной программы выполнена модернизация</w:t>
      </w:r>
      <w:r w:rsidR="007A6689" w:rsidRPr="004C0982">
        <w:rPr>
          <w:rFonts w:cstheme="minorHAnsi"/>
          <w:color w:val="000000"/>
          <w:sz w:val="28"/>
          <w:szCs w:val="28"/>
        </w:rPr>
        <w:t xml:space="preserve"> </w:t>
      </w:r>
      <w:r w:rsidR="00C54293" w:rsidRPr="004C0982">
        <w:rPr>
          <w:rFonts w:cstheme="minorHAnsi"/>
          <w:color w:val="000000"/>
          <w:sz w:val="28"/>
          <w:szCs w:val="28"/>
        </w:rPr>
        <w:t>наплавочн</w:t>
      </w:r>
      <w:r w:rsidRPr="004C0982">
        <w:rPr>
          <w:rFonts w:cstheme="minorHAnsi"/>
          <w:color w:val="000000"/>
          <w:sz w:val="28"/>
          <w:szCs w:val="28"/>
        </w:rPr>
        <w:t>ой</w:t>
      </w:r>
      <w:r w:rsidR="0065000C" w:rsidRPr="004C0982">
        <w:rPr>
          <w:rFonts w:cstheme="minorHAnsi"/>
          <w:color w:val="000000"/>
          <w:sz w:val="28"/>
          <w:szCs w:val="28"/>
        </w:rPr>
        <w:t xml:space="preserve"> установк</w:t>
      </w:r>
      <w:r w:rsidRPr="004C0982">
        <w:rPr>
          <w:rFonts w:cstheme="minorHAnsi"/>
          <w:color w:val="000000"/>
          <w:sz w:val="28"/>
          <w:szCs w:val="28"/>
        </w:rPr>
        <w:t xml:space="preserve">и и </w:t>
      </w:r>
      <w:r w:rsidR="0065000C" w:rsidRPr="004C0982">
        <w:rPr>
          <w:rFonts w:cstheme="minorHAnsi"/>
          <w:color w:val="000000"/>
          <w:sz w:val="28"/>
          <w:szCs w:val="28"/>
        </w:rPr>
        <w:t>установк</w:t>
      </w:r>
      <w:r w:rsidR="00C61682">
        <w:rPr>
          <w:rFonts w:cstheme="minorHAnsi"/>
          <w:color w:val="000000"/>
          <w:sz w:val="28"/>
          <w:szCs w:val="28"/>
        </w:rPr>
        <w:t>и</w:t>
      </w:r>
      <w:r w:rsidR="00C54293" w:rsidRPr="004C0982">
        <w:rPr>
          <w:rFonts w:cstheme="minorHAnsi"/>
          <w:color w:val="000000"/>
          <w:sz w:val="28"/>
          <w:szCs w:val="28"/>
        </w:rPr>
        <w:t xml:space="preserve"> для закалки зубьев приводных шестерен.</w:t>
      </w:r>
      <w:r w:rsidR="00C54293" w:rsidRPr="004C0982">
        <w:rPr>
          <w:rFonts w:cstheme="minorHAnsi"/>
          <w:b/>
          <w:color w:val="000000"/>
          <w:sz w:val="28"/>
          <w:szCs w:val="28"/>
        </w:rPr>
        <w:t xml:space="preserve"> </w:t>
      </w:r>
    </w:p>
    <w:p w14:paraId="10C99FF8" w14:textId="66AE2CA8" w:rsidR="007A6689" w:rsidRPr="004C0982" w:rsidRDefault="0065000C" w:rsidP="007A6689">
      <w:pPr>
        <w:jc w:val="both"/>
        <w:rPr>
          <w:rFonts w:cstheme="minorHAnsi"/>
          <w:color w:val="000000"/>
          <w:sz w:val="28"/>
          <w:szCs w:val="28"/>
        </w:rPr>
      </w:pPr>
      <w:r w:rsidRPr="004C0982">
        <w:rPr>
          <w:rFonts w:cstheme="minorHAnsi"/>
          <w:color w:val="000000"/>
          <w:sz w:val="28"/>
          <w:szCs w:val="28"/>
        </w:rPr>
        <w:t xml:space="preserve">Приводные шестерни – важная составная часть </w:t>
      </w:r>
      <w:r w:rsidRPr="004C0982">
        <w:rPr>
          <w:rFonts w:cstheme="minorHAnsi"/>
          <w:color w:val="000000"/>
          <w:sz w:val="28"/>
          <w:szCs w:val="28"/>
          <w:shd w:val="clear" w:color="auto" w:fill="FFFFFF"/>
        </w:rPr>
        <w:t xml:space="preserve">колесно-моторного блока </w:t>
      </w:r>
      <w:r w:rsidR="00CB5524" w:rsidRPr="004C0982">
        <w:rPr>
          <w:rFonts w:cstheme="minorHAnsi"/>
          <w:color w:val="000000"/>
          <w:sz w:val="28"/>
          <w:szCs w:val="28"/>
          <w:shd w:val="clear" w:color="auto" w:fill="FFFFFF"/>
        </w:rPr>
        <w:t xml:space="preserve">(КМБ) </w:t>
      </w:r>
      <w:r w:rsidRPr="004C0982">
        <w:rPr>
          <w:rFonts w:cstheme="minorHAnsi"/>
          <w:color w:val="000000"/>
          <w:sz w:val="28"/>
          <w:szCs w:val="28"/>
          <w:shd w:val="clear" w:color="auto" w:fill="FFFFFF"/>
        </w:rPr>
        <w:t>тепловозов</w:t>
      </w:r>
      <w:r w:rsidR="0039028E" w:rsidRPr="004C0982">
        <w:rPr>
          <w:rFonts w:cstheme="minorHAnsi"/>
          <w:color w:val="000000"/>
          <w:sz w:val="28"/>
          <w:szCs w:val="28"/>
        </w:rPr>
        <w:t xml:space="preserve">. Зубья </w:t>
      </w:r>
      <w:r w:rsidR="00CB5524" w:rsidRPr="004C0982">
        <w:rPr>
          <w:rFonts w:cstheme="minorHAnsi"/>
          <w:color w:val="000000"/>
          <w:sz w:val="28"/>
          <w:szCs w:val="28"/>
        </w:rPr>
        <w:t>детали</w:t>
      </w:r>
      <w:r w:rsidR="0039028E" w:rsidRPr="004C0982">
        <w:rPr>
          <w:rFonts w:cstheme="minorHAnsi"/>
          <w:color w:val="000000"/>
          <w:sz w:val="28"/>
          <w:szCs w:val="28"/>
        </w:rPr>
        <w:t xml:space="preserve"> должны обладать показателями т</w:t>
      </w:r>
      <w:r w:rsidR="00AD05D4" w:rsidRPr="004C0982">
        <w:rPr>
          <w:rFonts w:cstheme="minorHAnsi"/>
          <w:color w:val="000000"/>
          <w:sz w:val="28"/>
          <w:szCs w:val="28"/>
        </w:rPr>
        <w:t>вердости</w:t>
      </w:r>
      <w:r w:rsidR="00BA1C88" w:rsidRPr="004C0982">
        <w:rPr>
          <w:rFonts w:cstheme="minorHAnsi"/>
          <w:color w:val="000000"/>
          <w:sz w:val="28"/>
          <w:szCs w:val="28"/>
        </w:rPr>
        <w:t xml:space="preserve"> в соответствии с техническим</w:t>
      </w:r>
      <w:r w:rsidR="00227A11" w:rsidRPr="004C0982">
        <w:rPr>
          <w:rFonts w:cstheme="minorHAnsi"/>
          <w:color w:val="000000"/>
          <w:sz w:val="28"/>
          <w:szCs w:val="28"/>
        </w:rPr>
        <w:t>и</w:t>
      </w:r>
      <w:r w:rsidR="00BA1C88" w:rsidRPr="004C0982">
        <w:rPr>
          <w:rFonts w:cstheme="minorHAnsi"/>
          <w:color w:val="000000"/>
          <w:sz w:val="28"/>
          <w:szCs w:val="28"/>
        </w:rPr>
        <w:t xml:space="preserve"> </w:t>
      </w:r>
      <w:r w:rsidR="0039028E" w:rsidRPr="004C0982">
        <w:rPr>
          <w:rFonts w:cstheme="minorHAnsi"/>
          <w:color w:val="000000"/>
          <w:sz w:val="28"/>
          <w:szCs w:val="28"/>
        </w:rPr>
        <w:t>стандартам</w:t>
      </w:r>
      <w:r w:rsidR="007F5860" w:rsidRPr="004C0982">
        <w:rPr>
          <w:rFonts w:cstheme="minorHAnsi"/>
          <w:color w:val="000000"/>
          <w:sz w:val="28"/>
          <w:szCs w:val="28"/>
        </w:rPr>
        <w:t>и</w:t>
      </w:r>
      <w:r w:rsidR="0039028E" w:rsidRPr="004C0982">
        <w:rPr>
          <w:rFonts w:cstheme="minorHAnsi"/>
          <w:color w:val="000000"/>
          <w:sz w:val="28"/>
          <w:szCs w:val="28"/>
        </w:rPr>
        <w:t>.</w:t>
      </w:r>
      <w:r w:rsidR="009D0120" w:rsidRPr="004C0982">
        <w:rPr>
          <w:rFonts w:cstheme="minorHAnsi"/>
          <w:color w:val="000000"/>
          <w:sz w:val="28"/>
          <w:szCs w:val="28"/>
        </w:rPr>
        <w:t xml:space="preserve"> </w:t>
      </w:r>
      <w:r w:rsidR="007F5860" w:rsidRPr="004C0982">
        <w:rPr>
          <w:rFonts w:cstheme="minorHAnsi"/>
          <w:color w:val="000000"/>
          <w:sz w:val="28"/>
          <w:szCs w:val="28"/>
        </w:rPr>
        <w:t xml:space="preserve">В результате </w:t>
      </w:r>
      <w:r w:rsidR="009D0120" w:rsidRPr="004C0982">
        <w:rPr>
          <w:rFonts w:cstheme="minorHAnsi"/>
          <w:color w:val="000000"/>
          <w:sz w:val="28"/>
          <w:szCs w:val="28"/>
        </w:rPr>
        <w:t xml:space="preserve">модернизации </w:t>
      </w:r>
      <w:r w:rsidR="0039028E" w:rsidRPr="004C0982">
        <w:rPr>
          <w:rFonts w:cstheme="minorHAnsi"/>
          <w:color w:val="000000"/>
          <w:sz w:val="28"/>
          <w:szCs w:val="28"/>
        </w:rPr>
        <w:t xml:space="preserve"> </w:t>
      </w:r>
      <w:r w:rsidR="007F5860" w:rsidRPr="004C0982">
        <w:rPr>
          <w:rFonts w:cstheme="minorHAnsi"/>
          <w:color w:val="000000"/>
          <w:sz w:val="28"/>
          <w:szCs w:val="28"/>
        </w:rPr>
        <w:t>технологические</w:t>
      </w:r>
      <w:r w:rsidR="00530731">
        <w:rPr>
          <w:rFonts w:cstheme="minorHAnsi"/>
          <w:color w:val="000000"/>
          <w:sz w:val="28"/>
          <w:szCs w:val="28"/>
        </w:rPr>
        <w:t xml:space="preserve"> </w:t>
      </w:r>
      <w:r w:rsidR="007A6689" w:rsidRPr="004C0982">
        <w:rPr>
          <w:rFonts w:cstheme="minorHAnsi"/>
          <w:color w:val="000000"/>
          <w:sz w:val="28"/>
          <w:szCs w:val="28"/>
        </w:rPr>
        <w:t>операции</w:t>
      </w:r>
      <w:r w:rsidR="009D0120" w:rsidRPr="004C0982">
        <w:rPr>
          <w:rFonts w:cstheme="minorHAnsi"/>
          <w:color w:val="000000"/>
          <w:sz w:val="28"/>
          <w:szCs w:val="28"/>
        </w:rPr>
        <w:t xml:space="preserve"> </w:t>
      </w:r>
      <w:r w:rsidR="00BA1C88" w:rsidRPr="004C0982">
        <w:rPr>
          <w:rFonts w:cstheme="minorHAnsi"/>
          <w:color w:val="000000"/>
          <w:sz w:val="28"/>
          <w:szCs w:val="28"/>
        </w:rPr>
        <w:t xml:space="preserve">проходят </w:t>
      </w:r>
      <w:r w:rsidR="003D16FA" w:rsidRPr="004C0982">
        <w:rPr>
          <w:rFonts w:cstheme="minorHAnsi"/>
          <w:color w:val="000000"/>
          <w:sz w:val="28"/>
          <w:szCs w:val="28"/>
        </w:rPr>
        <w:t>по</w:t>
      </w:r>
      <w:r w:rsidR="00C30436" w:rsidRPr="004C0982">
        <w:rPr>
          <w:rFonts w:cstheme="minorHAnsi"/>
          <w:color w:val="000000"/>
          <w:sz w:val="28"/>
          <w:szCs w:val="28"/>
        </w:rPr>
        <w:t xml:space="preserve"> </w:t>
      </w:r>
      <w:r w:rsidR="00D45BB2" w:rsidRPr="004C0982">
        <w:rPr>
          <w:rFonts w:cstheme="minorHAnsi"/>
          <w:color w:val="000000"/>
          <w:sz w:val="28"/>
          <w:szCs w:val="28"/>
        </w:rPr>
        <w:t xml:space="preserve">заложенному </w:t>
      </w:r>
      <w:r w:rsidR="007F2BA0" w:rsidRPr="004C0982">
        <w:rPr>
          <w:rFonts w:cstheme="minorHAnsi"/>
          <w:color w:val="000000"/>
          <w:sz w:val="28"/>
          <w:szCs w:val="28"/>
        </w:rPr>
        <w:t xml:space="preserve">в </w:t>
      </w:r>
      <w:r w:rsidR="007A6689" w:rsidRPr="004C0982">
        <w:rPr>
          <w:rFonts w:cstheme="minorHAnsi"/>
          <w:color w:val="000000"/>
          <w:sz w:val="28"/>
          <w:szCs w:val="28"/>
        </w:rPr>
        <w:t>программное обеспечение</w:t>
      </w:r>
      <w:r w:rsidR="00BA1C88" w:rsidRPr="004C0982">
        <w:rPr>
          <w:rFonts w:cstheme="minorHAnsi"/>
          <w:color w:val="000000"/>
          <w:sz w:val="28"/>
          <w:szCs w:val="28"/>
        </w:rPr>
        <w:t xml:space="preserve"> алгоритму, а </w:t>
      </w:r>
      <w:r w:rsidR="007A6689" w:rsidRPr="004C0982">
        <w:rPr>
          <w:rFonts w:cstheme="minorHAnsi"/>
          <w:color w:val="000000"/>
          <w:sz w:val="28"/>
          <w:szCs w:val="28"/>
        </w:rPr>
        <w:t xml:space="preserve">процесс закалки происходит с более высокой точностью. </w:t>
      </w:r>
    </w:p>
    <w:p w14:paraId="220A95EF" w14:textId="5D51F182" w:rsidR="007A6689" w:rsidRPr="004C0982" w:rsidRDefault="007A6689" w:rsidP="007A6689">
      <w:pPr>
        <w:jc w:val="both"/>
        <w:rPr>
          <w:rFonts w:cstheme="minorHAnsi"/>
          <w:color w:val="000000"/>
          <w:sz w:val="28"/>
          <w:szCs w:val="28"/>
        </w:rPr>
      </w:pPr>
      <w:r w:rsidRPr="004C0982">
        <w:rPr>
          <w:rFonts w:cstheme="minorHAnsi"/>
          <w:color w:val="000000"/>
          <w:sz w:val="28"/>
          <w:szCs w:val="28"/>
        </w:rPr>
        <w:t>Кроме того, восстановлена работоспособность оборудования, предназначенного</w:t>
      </w:r>
      <w:r w:rsidR="00657AB2" w:rsidRPr="004C0982">
        <w:rPr>
          <w:rFonts w:cstheme="minorHAnsi"/>
          <w:color w:val="000000"/>
          <w:sz w:val="28"/>
          <w:szCs w:val="28"/>
        </w:rPr>
        <w:t xml:space="preserve"> для</w:t>
      </w:r>
      <w:r w:rsidRPr="004C0982">
        <w:rPr>
          <w:rFonts w:cstheme="minorHAnsi"/>
          <w:color w:val="000000"/>
          <w:sz w:val="28"/>
          <w:szCs w:val="28"/>
        </w:rPr>
        <w:t xml:space="preserve"> наплавки горловин крепления тяговых двигателей в </w:t>
      </w:r>
      <w:r w:rsidR="00657AB2" w:rsidRPr="004C0982">
        <w:rPr>
          <w:rFonts w:cstheme="minorHAnsi"/>
          <w:color w:val="000000"/>
          <w:sz w:val="28"/>
          <w:szCs w:val="28"/>
        </w:rPr>
        <w:t>КМБ колесных пар</w:t>
      </w:r>
      <w:r w:rsidRPr="004C0982">
        <w:rPr>
          <w:rFonts w:cstheme="minorHAnsi"/>
          <w:color w:val="000000"/>
          <w:sz w:val="28"/>
          <w:szCs w:val="28"/>
        </w:rPr>
        <w:t xml:space="preserve"> тепловозов. </w:t>
      </w:r>
      <w:r w:rsidR="00FB2139" w:rsidRPr="004C0982">
        <w:rPr>
          <w:rFonts w:cstheme="minorHAnsi"/>
          <w:color w:val="000000"/>
          <w:sz w:val="28"/>
          <w:szCs w:val="28"/>
        </w:rPr>
        <w:t xml:space="preserve">Произведена </w:t>
      </w:r>
      <w:r w:rsidRPr="004C0982">
        <w:rPr>
          <w:rFonts w:cstheme="minorHAnsi"/>
          <w:color w:val="000000"/>
          <w:sz w:val="28"/>
          <w:szCs w:val="28"/>
        </w:rPr>
        <w:t>замен</w:t>
      </w:r>
      <w:r w:rsidR="00FB2139" w:rsidRPr="004C0982">
        <w:rPr>
          <w:rFonts w:cstheme="minorHAnsi"/>
          <w:color w:val="000000"/>
          <w:sz w:val="28"/>
          <w:szCs w:val="28"/>
        </w:rPr>
        <w:t xml:space="preserve">а </w:t>
      </w:r>
      <w:r w:rsidRPr="004C0982">
        <w:rPr>
          <w:rFonts w:cstheme="minorHAnsi"/>
          <w:color w:val="000000"/>
          <w:sz w:val="28"/>
          <w:szCs w:val="28"/>
        </w:rPr>
        <w:t>устаревши</w:t>
      </w:r>
      <w:r w:rsidR="00FB2139" w:rsidRPr="004C0982">
        <w:rPr>
          <w:rFonts w:cstheme="minorHAnsi"/>
          <w:color w:val="000000"/>
          <w:sz w:val="28"/>
          <w:szCs w:val="28"/>
        </w:rPr>
        <w:t>х</w:t>
      </w:r>
      <w:r w:rsidRPr="004C0982">
        <w:rPr>
          <w:rFonts w:cstheme="minorHAnsi"/>
          <w:color w:val="000000"/>
          <w:sz w:val="28"/>
          <w:szCs w:val="28"/>
        </w:rPr>
        <w:t xml:space="preserve"> электропривод</w:t>
      </w:r>
      <w:r w:rsidR="00FB2139" w:rsidRPr="004C0982">
        <w:rPr>
          <w:rFonts w:cstheme="minorHAnsi"/>
          <w:color w:val="000000"/>
          <w:sz w:val="28"/>
          <w:szCs w:val="28"/>
        </w:rPr>
        <w:t>ов</w:t>
      </w:r>
      <w:r w:rsidRPr="004C0982">
        <w:rPr>
          <w:rFonts w:cstheme="minorHAnsi"/>
          <w:color w:val="000000"/>
          <w:sz w:val="28"/>
          <w:szCs w:val="28"/>
        </w:rPr>
        <w:t xml:space="preserve"> на современные шаговые</w:t>
      </w:r>
      <w:r w:rsidR="00FB2139" w:rsidRPr="004C0982">
        <w:rPr>
          <w:rFonts w:cstheme="minorHAnsi"/>
          <w:color w:val="000000"/>
          <w:sz w:val="28"/>
          <w:szCs w:val="28"/>
        </w:rPr>
        <w:t>. Э</w:t>
      </w:r>
      <w:r w:rsidRPr="004C0982">
        <w:rPr>
          <w:rFonts w:cstheme="minorHAnsi"/>
          <w:color w:val="000000"/>
          <w:sz w:val="28"/>
          <w:szCs w:val="28"/>
        </w:rPr>
        <w:t xml:space="preserve">то </w:t>
      </w:r>
      <w:r w:rsidR="00FB2139" w:rsidRPr="004C0982">
        <w:rPr>
          <w:rFonts w:cstheme="minorHAnsi"/>
          <w:color w:val="000000"/>
          <w:sz w:val="28"/>
          <w:szCs w:val="28"/>
        </w:rPr>
        <w:t xml:space="preserve">позволит </w:t>
      </w:r>
      <w:r w:rsidRPr="004C0982">
        <w:rPr>
          <w:rFonts w:cstheme="minorHAnsi"/>
          <w:color w:val="000000"/>
          <w:sz w:val="28"/>
          <w:szCs w:val="28"/>
        </w:rPr>
        <w:t>улучши</w:t>
      </w:r>
      <w:r w:rsidR="00FB2139" w:rsidRPr="004C0982">
        <w:rPr>
          <w:rFonts w:cstheme="minorHAnsi"/>
          <w:color w:val="000000"/>
          <w:sz w:val="28"/>
          <w:szCs w:val="28"/>
        </w:rPr>
        <w:t>ть</w:t>
      </w:r>
      <w:r w:rsidRPr="004C0982">
        <w:rPr>
          <w:rFonts w:cstheme="minorHAnsi"/>
          <w:color w:val="000000"/>
          <w:sz w:val="28"/>
          <w:szCs w:val="28"/>
        </w:rPr>
        <w:t xml:space="preserve"> точность позиционирования сопла для сварочной проволоки</w:t>
      </w:r>
      <w:r w:rsidR="00FB2139" w:rsidRPr="004C0982">
        <w:rPr>
          <w:rFonts w:cstheme="minorHAnsi"/>
          <w:color w:val="000000"/>
          <w:sz w:val="28"/>
          <w:szCs w:val="28"/>
        </w:rPr>
        <w:t xml:space="preserve"> и производить </w:t>
      </w:r>
      <w:r w:rsidRPr="004C0982">
        <w:rPr>
          <w:rFonts w:cstheme="minorHAnsi"/>
          <w:color w:val="000000"/>
          <w:sz w:val="28"/>
          <w:szCs w:val="28"/>
        </w:rPr>
        <w:t>наплавк</w:t>
      </w:r>
      <w:r w:rsidR="00FB2139" w:rsidRPr="004C0982">
        <w:rPr>
          <w:rFonts w:cstheme="minorHAnsi"/>
          <w:color w:val="000000"/>
          <w:sz w:val="28"/>
          <w:szCs w:val="28"/>
        </w:rPr>
        <w:t>у</w:t>
      </w:r>
      <w:r w:rsidRPr="004C0982">
        <w:rPr>
          <w:rFonts w:cstheme="minorHAnsi"/>
          <w:color w:val="000000"/>
          <w:sz w:val="28"/>
          <w:szCs w:val="28"/>
        </w:rPr>
        <w:t xml:space="preserve"> сразу в нескольких направлениях. Кроме того, </w:t>
      </w:r>
      <w:r w:rsidR="00227A11" w:rsidRPr="004C0982">
        <w:rPr>
          <w:rFonts w:cstheme="minorHAnsi"/>
          <w:color w:val="000000"/>
          <w:sz w:val="28"/>
          <w:szCs w:val="28"/>
        </w:rPr>
        <w:t>разработа</w:t>
      </w:r>
      <w:r w:rsidR="00C61682">
        <w:rPr>
          <w:rFonts w:cstheme="minorHAnsi"/>
          <w:color w:val="000000"/>
          <w:sz w:val="28"/>
          <w:szCs w:val="28"/>
        </w:rPr>
        <w:t>н</w:t>
      </w:r>
      <w:r w:rsidRPr="004C0982">
        <w:rPr>
          <w:rFonts w:cstheme="minorHAnsi"/>
          <w:color w:val="000000"/>
          <w:sz w:val="28"/>
          <w:szCs w:val="28"/>
        </w:rPr>
        <w:t xml:space="preserve"> мини-компьютер с сенсорным экраном, что обеспечило автоматизированное управление процессом.</w:t>
      </w:r>
    </w:p>
    <w:p w14:paraId="0B26A514" w14:textId="58D453A3" w:rsidR="007A6689" w:rsidRPr="004C0982" w:rsidRDefault="00906466" w:rsidP="007A6689">
      <w:pPr>
        <w:jc w:val="both"/>
        <w:rPr>
          <w:rFonts w:cstheme="minorHAnsi"/>
          <w:color w:val="000000"/>
          <w:sz w:val="28"/>
          <w:szCs w:val="28"/>
        </w:rPr>
      </w:pPr>
      <w:r w:rsidRPr="004C0982">
        <w:rPr>
          <w:rFonts w:cstheme="minorHAnsi"/>
          <w:color w:val="000000"/>
          <w:sz w:val="28"/>
          <w:szCs w:val="28"/>
        </w:rPr>
        <w:t xml:space="preserve"> - </w:t>
      </w:r>
      <w:r w:rsidR="00227A11" w:rsidRPr="004C0982">
        <w:rPr>
          <w:rFonts w:cstheme="minorHAnsi"/>
          <w:color w:val="000000"/>
          <w:sz w:val="28"/>
          <w:szCs w:val="28"/>
        </w:rPr>
        <w:t xml:space="preserve">Электромашинный дивизион </w:t>
      </w:r>
      <w:r w:rsidR="003F0EB7" w:rsidRPr="004C0982">
        <w:rPr>
          <w:rFonts w:cstheme="minorHAnsi"/>
          <w:color w:val="000000"/>
          <w:sz w:val="28"/>
          <w:szCs w:val="28"/>
        </w:rPr>
        <w:t xml:space="preserve">ведет </w:t>
      </w:r>
      <w:r w:rsidR="00FB2139" w:rsidRPr="004C0982">
        <w:rPr>
          <w:rFonts w:cstheme="minorHAnsi"/>
          <w:color w:val="000000"/>
          <w:sz w:val="28"/>
          <w:szCs w:val="28"/>
        </w:rPr>
        <w:t xml:space="preserve">системную </w:t>
      </w:r>
      <w:r w:rsidR="007A6689" w:rsidRPr="004C0982">
        <w:rPr>
          <w:rFonts w:cstheme="minorHAnsi"/>
          <w:color w:val="000000"/>
          <w:sz w:val="28"/>
          <w:szCs w:val="28"/>
        </w:rPr>
        <w:t xml:space="preserve">работу </w:t>
      </w:r>
      <w:r w:rsidR="00FB2139" w:rsidRPr="004C0982">
        <w:rPr>
          <w:rFonts w:cstheme="minorHAnsi"/>
          <w:color w:val="000000"/>
          <w:sz w:val="28"/>
          <w:szCs w:val="28"/>
        </w:rPr>
        <w:t xml:space="preserve">по </w:t>
      </w:r>
      <w:r w:rsidR="007A6689" w:rsidRPr="004C0982">
        <w:rPr>
          <w:rFonts w:cstheme="minorHAnsi"/>
          <w:color w:val="000000"/>
          <w:sz w:val="28"/>
          <w:szCs w:val="28"/>
        </w:rPr>
        <w:t>улучшени</w:t>
      </w:r>
      <w:r w:rsidR="00FB2139" w:rsidRPr="004C0982">
        <w:rPr>
          <w:rFonts w:cstheme="minorHAnsi"/>
          <w:color w:val="000000"/>
          <w:sz w:val="28"/>
          <w:szCs w:val="28"/>
        </w:rPr>
        <w:t>ю</w:t>
      </w:r>
      <w:r w:rsidR="007A6689" w:rsidRPr="004C0982">
        <w:rPr>
          <w:rFonts w:cstheme="minorHAnsi"/>
          <w:color w:val="000000"/>
          <w:sz w:val="28"/>
          <w:szCs w:val="28"/>
        </w:rPr>
        <w:t xml:space="preserve"> производственных процессов и техническому перевооружению. Важно не только пополнять материально-техническую базу предприятия, но и расширять </w:t>
      </w:r>
      <w:r w:rsidR="005D165A" w:rsidRPr="004C0982">
        <w:rPr>
          <w:rFonts w:cstheme="minorHAnsi"/>
          <w:color w:val="000000"/>
          <w:sz w:val="28"/>
          <w:szCs w:val="28"/>
        </w:rPr>
        <w:t xml:space="preserve">возможности </w:t>
      </w:r>
      <w:r w:rsidR="00657AB2" w:rsidRPr="004C0982">
        <w:rPr>
          <w:rFonts w:cstheme="minorHAnsi"/>
          <w:color w:val="000000"/>
          <w:sz w:val="28"/>
          <w:szCs w:val="28"/>
        </w:rPr>
        <w:t xml:space="preserve">уже </w:t>
      </w:r>
      <w:r w:rsidR="005D165A" w:rsidRPr="004C0982">
        <w:rPr>
          <w:rFonts w:cstheme="minorHAnsi"/>
          <w:color w:val="000000"/>
          <w:sz w:val="28"/>
          <w:szCs w:val="28"/>
        </w:rPr>
        <w:t>используем</w:t>
      </w:r>
      <w:r w:rsidR="00657AB2" w:rsidRPr="004C0982">
        <w:rPr>
          <w:rFonts w:cstheme="minorHAnsi"/>
          <w:color w:val="000000"/>
          <w:sz w:val="28"/>
          <w:szCs w:val="28"/>
        </w:rPr>
        <w:t>ого оборудования и</w:t>
      </w:r>
      <w:r w:rsidR="005D165A" w:rsidRPr="004C0982">
        <w:rPr>
          <w:rFonts w:cstheme="minorHAnsi"/>
          <w:color w:val="000000"/>
          <w:sz w:val="28"/>
          <w:szCs w:val="28"/>
        </w:rPr>
        <w:t xml:space="preserve"> инструментов</w:t>
      </w:r>
      <w:r w:rsidR="007A6689" w:rsidRPr="004C0982">
        <w:rPr>
          <w:rFonts w:cstheme="minorHAnsi"/>
          <w:color w:val="000000"/>
          <w:sz w:val="28"/>
          <w:szCs w:val="28"/>
        </w:rPr>
        <w:t>.</w:t>
      </w:r>
      <w:r w:rsidR="005D165A" w:rsidRPr="004C0982">
        <w:rPr>
          <w:rFonts w:cstheme="minorHAnsi"/>
          <w:color w:val="000000"/>
          <w:sz w:val="28"/>
          <w:szCs w:val="28"/>
        </w:rPr>
        <w:t xml:space="preserve"> Модернизация </w:t>
      </w:r>
      <w:r w:rsidR="00657AB2" w:rsidRPr="004C0982">
        <w:rPr>
          <w:rFonts w:cstheme="minorHAnsi"/>
          <w:color w:val="000000"/>
          <w:sz w:val="28"/>
          <w:szCs w:val="28"/>
        </w:rPr>
        <w:t>техники</w:t>
      </w:r>
      <w:r w:rsidR="005D165A" w:rsidRPr="004C0982">
        <w:rPr>
          <w:rFonts w:cstheme="minorHAnsi"/>
          <w:color w:val="000000"/>
          <w:sz w:val="28"/>
          <w:szCs w:val="28"/>
        </w:rPr>
        <w:t xml:space="preserve"> </w:t>
      </w:r>
      <w:r w:rsidR="007A6689" w:rsidRPr="004C0982">
        <w:rPr>
          <w:rFonts w:cstheme="minorHAnsi"/>
          <w:color w:val="000000"/>
          <w:sz w:val="28"/>
          <w:szCs w:val="28"/>
        </w:rPr>
        <w:t xml:space="preserve">увеличивает производительность труда и снижает общие затраты </w:t>
      </w:r>
      <w:r w:rsidR="003F0EB7" w:rsidRPr="004C0982">
        <w:rPr>
          <w:rFonts w:cstheme="minorHAnsi"/>
          <w:color w:val="000000"/>
          <w:sz w:val="28"/>
          <w:szCs w:val="28"/>
        </w:rPr>
        <w:t>подразделения</w:t>
      </w:r>
      <w:r w:rsidR="007A6689" w:rsidRPr="004C0982">
        <w:rPr>
          <w:rFonts w:cstheme="minorHAnsi"/>
          <w:color w:val="000000"/>
          <w:sz w:val="28"/>
          <w:szCs w:val="28"/>
        </w:rPr>
        <w:t>, -</w:t>
      </w:r>
      <w:r w:rsidR="00227A11" w:rsidRPr="004C0982">
        <w:rPr>
          <w:rFonts w:cstheme="minorHAnsi"/>
          <w:color w:val="000000"/>
          <w:sz w:val="28"/>
          <w:szCs w:val="28"/>
        </w:rPr>
        <w:t xml:space="preserve"> отметил Владимир Комаров, </w:t>
      </w:r>
      <w:r w:rsidR="003F0EB7" w:rsidRPr="004C0982">
        <w:rPr>
          <w:rFonts w:cstheme="minorHAnsi"/>
          <w:color w:val="000000"/>
          <w:sz w:val="28"/>
          <w:szCs w:val="28"/>
        </w:rPr>
        <w:t>директор</w:t>
      </w:r>
      <w:r w:rsidR="00227A11" w:rsidRPr="004C0982">
        <w:rPr>
          <w:rFonts w:cstheme="minorHAnsi"/>
          <w:color w:val="000000"/>
          <w:sz w:val="28"/>
          <w:szCs w:val="28"/>
        </w:rPr>
        <w:t xml:space="preserve"> </w:t>
      </w:r>
      <w:r w:rsidR="00C61682">
        <w:rPr>
          <w:rFonts w:cstheme="minorHAnsi"/>
          <w:color w:val="000000"/>
          <w:sz w:val="28"/>
          <w:szCs w:val="28"/>
        </w:rPr>
        <w:t>оренбургского электромашинного дивизиона</w:t>
      </w:r>
      <w:r w:rsidR="00227A11" w:rsidRPr="004C0982">
        <w:rPr>
          <w:rFonts w:cstheme="minorHAnsi"/>
          <w:color w:val="000000"/>
          <w:sz w:val="28"/>
          <w:szCs w:val="28"/>
        </w:rPr>
        <w:t xml:space="preserve">. </w:t>
      </w:r>
      <w:r w:rsidR="007A6689" w:rsidRPr="004C0982">
        <w:rPr>
          <w:rFonts w:cstheme="minorHAnsi"/>
          <w:color w:val="000000"/>
          <w:sz w:val="28"/>
          <w:szCs w:val="28"/>
        </w:rPr>
        <w:t xml:space="preserve"> </w:t>
      </w:r>
    </w:p>
    <w:p w14:paraId="6497AD08" w14:textId="77777777" w:rsidR="007A6689" w:rsidRPr="004C0982" w:rsidRDefault="007A6689">
      <w:pPr>
        <w:pStyle w:val="aff"/>
        <w:spacing w:before="0"/>
        <w:rPr>
          <w:rStyle w:val="aff0"/>
          <w:rFonts w:asciiTheme="minorHAnsi" w:hAnsiTheme="minorHAnsi" w:cstheme="minorHAnsi"/>
          <w:color w:val="212529"/>
          <w:sz w:val="28"/>
          <w:szCs w:val="28"/>
        </w:rPr>
      </w:pPr>
    </w:p>
    <w:p w14:paraId="29D5F1A9" w14:textId="77777777" w:rsidR="00E627EB" w:rsidRPr="004C0982" w:rsidRDefault="00654AFF">
      <w:pPr>
        <w:spacing w:after="200" w:line="276" w:lineRule="auto"/>
        <w:jc w:val="both"/>
        <w:rPr>
          <w:rFonts w:cstheme="minorHAnsi"/>
          <w:b/>
          <w:i/>
          <w:color w:val="000000" w:themeColor="text1"/>
          <w:sz w:val="28"/>
          <w:szCs w:val="28"/>
        </w:rPr>
      </w:pPr>
      <w:r w:rsidRPr="004C0982">
        <w:rPr>
          <w:rFonts w:cstheme="minorHAnsi"/>
          <w:b/>
          <w:i/>
          <w:color w:val="000000" w:themeColor="text1"/>
          <w:sz w:val="28"/>
          <w:szCs w:val="28"/>
        </w:rPr>
        <w:lastRenderedPageBreak/>
        <w:t>Справка</w:t>
      </w:r>
    </w:p>
    <w:p w14:paraId="21F4329A" w14:textId="77777777" w:rsidR="00974F94" w:rsidRDefault="00974F94" w:rsidP="00974F94">
      <w:pPr>
        <w:shd w:val="clear" w:color="auto" w:fill="FFFFFF"/>
        <w:spacing w:after="300" w:line="240" w:lineRule="auto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«Электромашинный Дивизион» - </w:t>
      </w:r>
      <w:r w:rsidRPr="003D16FA">
        <w:rPr>
          <w:rFonts w:eastAsia="Times New Roman" w:cs="Arial"/>
          <w:i/>
          <w:color w:val="000000"/>
          <w:sz w:val="28"/>
          <w:szCs w:val="28"/>
          <w:lang w:eastAsia="ru-RU"/>
        </w:rPr>
        <w:t>крупнейшее в России объединение предприятий по ремонту электрических машин, эксплуатируемых</w:t>
      </w:r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на железнодорожном транспорте. П</w:t>
      </w:r>
      <w:r w:rsidRPr="003D16FA">
        <w:rPr>
          <w:rFonts w:eastAsia="Times New Roman" w:cs="Arial"/>
          <w:i/>
          <w:color w:val="000000"/>
          <w:sz w:val="28"/>
          <w:szCs w:val="28"/>
          <w:lang w:eastAsia="ru-RU"/>
        </w:rPr>
        <w:t>одразделения</w:t>
      </w:r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р</w:t>
      </w:r>
      <w:r w:rsidRPr="003D16FA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асположены на территории локомотиворемонтных заводов АО «Желдорреммаш» в </w:t>
      </w:r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семи регионах России. </w:t>
      </w:r>
      <w:r w:rsidRPr="003D16FA">
        <w:rPr>
          <w:rFonts w:eastAsia="Times New Roman" w:cs="Arial"/>
          <w:i/>
          <w:color w:val="000000"/>
          <w:sz w:val="28"/>
          <w:szCs w:val="28"/>
          <w:lang w:eastAsia="ru-RU"/>
        </w:rPr>
        <w:t>На предприятиях освоен широкий спектр среднего и капитального</w:t>
      </w:r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ремонта электрических машин (3 типов тяговых двигателей, 2 типа тяговых генераторов</w:t>
      </w:r>
      <w:r w:rsidRPr="003D16FA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i/>
          <w:color w:val="000000"/>
          <w:sz w:val="28"/>
          <w:szCs w:val="28"/>
          <w:lang w:eastAsia="ru-RU"/>
        </w:rPr>
        <w:t>и 16 типов вспомогательных машин</w:t>
      </w:r>
      <w:r w:rsidRPr="003D16FA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). </w:t>
      </w:r>
    </w:p>
    <w:p w14:paraId="1FAAC093" w14:textId="23BE5B69" w:rsidR="00E627EB" w:rsidRPr="004C0982" w:rsidRDefault="00974F94" w:rsidP="0087484A">
      <w:pPr>
        <w:shd w:val="clear" w:color="auto" w:fill="FFFFFF"/>
        <w:spacing w:after="300" w:line="240" w:lineRule="auto"/>
        <w:rPr>
          <w:rFonts w:eastAsia="Times New Roman" w:cs="Arial"/>
          <w:i/>
          <w:color w:val="000000"/>
          <w:sz w:val="28"/>
          <w:szCs w:val="28"/>
          <w:lang w:eastAsia="ru-RU"/>
        </w:rPr>
      </w:pPr>
      <w:r w:rsidDel="00974F94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="00654AFF" w:rsidRPr="004C0982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АО «Желдорреммаш» — ведущая отечественная компания по проведению среднего и тяжелого ремонта </w:t>
      </w:r>
      <w:hyperlink r:id="rId8" w:history="1">
        <w:r w:rsidR="00654AFF" w:rsidRPr="004C0982">
          <w:rPr>
            <w:rFonts w:eastAsia="Times New Roman" w:cs="Arial"/>
            <w:i/>
            <w:color w:val="0563C1" w:themeColor="hyperlink"/>
            <w:sz w:val="28"/>
            <w:szCs w:val="28"/>
            <w:u w:val="single"/>
            <w:lang w:eastAsia="ru-RU"/>
          </w:rPr>
          <w:t>тягового подвижного состава</w:t>
        </w:r>
      </w:hyperlink>
      <w:r w:rsidR="00654AFF" w:rsidRPr="004C0982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 </w:t>
      </w:r>
    </w:p>
    <w:p w14:paraId="74AA7C4D" w14:textId="77777777" w:rsidR="00E627EB" w:rsidRPr="004C0982" w:rsidRDefault="00E627EB" w:rsidP="00CB5524">
      <w:pPr>
        <w:rPr>
          <w:sz w:val="28"/>
          <w:szCs w:val="28"/>
        </w:rPr>
      </w:pPr>
    </w:p>
    <w:sectPr w:rsidR="00E627EB" w:rsidRPr="004C0982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9C9B1" w14:textId="77777777" w:rsidR="005B7312" w:rsidRDefault="005B7312" w:rsidP="007A6689">
      <w:pPr>
        <w:spacing w:after="0" w:line="240" w:lineRule="auto"/>
      </w:pPr>
      <w:r>
        <w:separator/>
      </w:r>
    </w:p>
  </w:endnote>
  <w:endnote w:type="continuationSeparator" w:id="0">
    <w:p w14:paraId="6EB63489" w14:textId="77777777" w:rsidR="005B7312" w:rsidRDefault="005B7312" w:rsidP="007A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72C40" w14:textId="77777777" w:rsidR="005B7312" w:rsidRDefault="005B7312" w:rsidP="007A6689">
      <w:pPr>
        <w:spacing w:after="0" w:line="240" w:lineRule="auto"/>
      </w:pPr>
      <w:r>
        <w:separator/>
      </w:r>
    </w:p>
  </w:footnote>
  <w:footnote w:type="continuationSeparator" w:id="0">
    <w:p w14:paraId="6649E444" w14:textId="77777777" w:rsidR="005B7312" w:rsidRDefault="005B7312" w:rsidP="007A6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38"/>
    <w:rsid w:val="00003313"/>
    <w:rsid w:val="00041AB4"/>
    <w:rsid w:val="00060E30"/>
    <w:rsid w:val="000D21A4"/>
    <w:rsid w:val="00186C93"/>
    <w:rsid w:val="00196250"/>
    <w:rsid w:val="001A390C"/>
    <w:rsid w:val="001F5AB5"/>
    <w:rsid w:val="00227A11"/>
    <w:rsid w:val="00254813"/>
    <w:rsid w:val="002916C8"/>
    <w:rsid w:val="002B0D82"/>
    <w:rsid w:val="002D6D84"/>
    <w:rsid w:val="002E7E2F"/>
    <w:rsid w:val="003057D5"/>
    <w:rsid w:val="00317420"/>
    <w:rsid w:val="00333037"/>
    <w:rsid w:val="00363EE4"/>
    <w:rsid w:val="0039028E"/>
    <w:rsid w:val="003C4730"/>
    <w:rsid w:val="003D16FA"/>
    <w:rsid w:val="003E239F"/>
    <w:rsid w:val="003F0EB7"/>
    <w:rsid w:val="004129E7"/>
    <w:rsid w:val="00461C89"/>
    <w:rsid w:val="00471BE3"/>
    <w:rsid w:val="004B6E8B"/>
    <w:rsid w:val="004C0982"/>
    <w:rsid w:val="00530731"/>
    <w:rsid w:val="00531F65"/>
    <w:rsid w:val="005A1437"/>
    <w:rsid w:val="005B7312"/>
    <w:rsid w:val="005D165A"/>
    <w:rsid w:val="00604DBF"/>
    <w:rsid w:val="0065000C"/>
    <w:rsid w:val="00654AFF"/>
    <w:rsid w:val="00657AB2"/>
    <w:rsid w:val="0069076F"/>
    <w:rsid w:val="00707DD1"/>
    <w:rsid w:val="007300C2"/>
    <w:rsid w:val="007A6689"/>
    <w:rsid w:val="007B697B"/>
    <w:rsid w:val="007F2BA0"/>
    <w:rsid w:val="007F5860"/>
    <w:rsid w:val="00800152"/>
    <w:rsid w:val="008402D1"/>
    <w:rsid w:val="00854E20"/>
    <w:rsid w:val="00855BE7"/>
    <w:rsid w:val="00857F8F"/>
    <w:rsid w:val="0087484A"/>
    <w:rsid w:val="008C51CD"/>
    <w:rsid w:val="00906466"/>
    <w:rsid w:val="00971E22"/>
    <w:rsid w:val="00974F94"/>
    <w:rsid w:val="00996906"/>
    <w:rsid w:val="009B1367"/>
    <w:rsid w:val="009C5C67"/>
    <w:rsid w:val="009D0120"/>
    <w:rsid w:val="00A07EEF"/>
    <w:rsid w:val="00AA6F1C"/>
    <w:rsid w:val="00AB21FB"/>
    <w:rsid w:val="00AB5742"/>
    <w:rsid w:val="00AD05D4"/>
    <w:rsid w:val="00AF603E"/>
    <w:rsid w:val="00B04130"/>
    <w:rsid w:val="00B55438"/>
    <w:rsid w:val="00B7211F"/>
    <w:rsid w:val="00BA1C88"/>
    <w:rsid w:val="00BC3558"/>
    <w:rsid w:val="00C224D2"/>
    <w:rsid w:val="00C30436"/>
    <w:rsid w:val="00C41D0A"/>
    <w:rsid w:val="00C54293"/>
    <w:rsid w:val="00C61682"/>
    <w:rsid w:val="00C907C9"/>
    <w:rsid w:val="00CB5524"/>
    <w:rsid w:val="00D145B8"/>
    <w:rsid w:val="00D45BB2"/>
    <w:rsid w:val="00DD3EAE"/>
    <w:rsid w:val="00DF235B"/>
    <w:rsid w:val="00E150E8"/>
    <w:rsid w:val="00E455BA"/>
    <w:rsid w:val="00E5343E"/>
    <w:rsid w:val="00E627EB"/>
    <w:rsid w:val="00E70018"/>
    <w:rsid w:val="00F312E8"/>
    <w:rsid w:val="00FB2139"/>
    <w:rsid w:val="00FC4338"/>
    <w:rsid w:val="00FD71EE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A7C5"/>
  <w15:chartTrackingRefBased/>
  <w15:docId w15:val="{D8CBA32E-6176-4B0E-B1B9-7EEE6575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List Paragraph"/>
    <w:uiPriority w:val="34"/>
    <w:qFormat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basedOn w:val="a0"/>
    <w:uiPriority w:val="22"/>
    <w:qFormat/>
    <w:rPr>
      <w:b/>
      <w:bCs/>
    </w:rPr>
  </w:style>
  <w:style w:type="paragraph" w:styleId="aff1">
    <w:name w:val="Balloon Text"/>
    <w:basedOn w:val="a"/>
    <w:link w:val="aff2"/>
    <w:uiPriority w:val="99"/>
    <w:semiHidden/>
    <w:unhideWhenUsed/>
    <w:rsid w:val="002D6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2D6D84"/>
    <w:rPr>
      <w:rFonts w:ascii="Segoe UI" w:hAnsi="Segoe UI" w:cs="Segoe UI"/>
      <w:sz w:val="18"/>
      <w:szCs w:val="18"/>
    </w:rPr>
  </w:style>
  <w:style w:type="character" w:styleId="aff3">
    <w:name w:val="annotation reference"/>
    <w:basedOn w:val="a0"/>
    <w:uiPriority w:val="99"/>
    <w:semiHidden/>
    <w:unhideWhenUsed/>
    <w:rsid w:val="00BA1C88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BA1C88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BA1C88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BA1C88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BA1C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1%8F%D0%B3%D0%BE%D0%B2%D1%8B%D0%B9_%D0%BF%D0%BE%D0%B4%D0%B2%D0%B8%D0%B6%D0%BD%D0%BE%D0%B9_%D1%81%D0%BE%D1%81%D1%82%D0%B0%D0%B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A7073-B4A3-44EF-8361-32A9E9D8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Бабкина Ольга Игоревна</dc:creator>
  <cp:lastModifiedBy>Фролов Олег Викторович</cp:lastModifiedBy>
  <cp:revision>35</cp:revision>
  <dcterms:created xsi:type="dcterms:W3CDTF">2024-11-29T14:55:00Z</dcterms:created>
  <dcterms:modified xsi:type="dcterms:W3CDTF">2025-01-16T12:20:00Z</dcterms:modified>
</cp:coreProperties>
</file>