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258DF" w14:textId="77777777" w:rsidR="00F548AA" w:rsidRPr="007B0D78" w:rsidRDefault="00F548AA" w:rsidP="00F548AA">
      <w:pPr>
        <w:jc w:val="center"/>
        <w:rPr>
          <w:rFonts w:ascii="Arial" w:hAnsi="Arial" w:cs="Arial"/>
          <w:b/>
          <w:bCs/>
        </w:rPr>
      </w:pPr>
      <w:r w:rsidRPr="007B0D78">
        <w:rPr>
          <w:rFonts w:ascii="Arial" w:hAnsi="Arial" w:cs="Arial"/>
          <w:b/>
          <w:bCs/>
        </w:rPr>
        <w:t>ПРЕСС-РЕЛИЗ</w:t>
      </w:r>
    </w:p>
    <w:p w14:paraId="5CE90CEF" w14:textId="7B0489BA" w:rsidR="00F548AA" w:rsidRPr="007B0D78" w:rsidRDefault="00E3242F" w:rsidP="00EF3A7B">
      <w:pPr>
        <w:jc w:val="center"/>
        <w:rPr>
          <w:rFonts w:ascii="Arial" w:hAnsi="Arial" w:cs="Arial"/>
          <w:b/>
          <w:bCs/>
        </w:rPr>
      </w:pPr>
      <w:r w:rsidRPr="007B0D78">
        <w:rPr>
          <w:rFonts w:ascii="Arial" w:hAnsi="Arial" w:cs="Arial"/>
          <w:b/>
          <w:bCs/>
        </w:rPr>
        <w:t xml:space="preserve">Участники </w:t>
      </w:r>
      <w:r w:rsidR="007B0D78" w:rsidRPr="007B0D78">
        <w:rPr>
          <w:rFonts w:ascii="Arial" w:hAnsi="Arial" w:cs="Arial"/>
          <w:b/>
          <w:bCs/>
        </w:rPr>
        <w:t xml:space="preserve">Всероссийского </w:t>
      </w:r>
      <w:r w:rsidRPr="007B0D78">
        <w:rPr>
          <w:rFonts w:ascii="Arial" w:hAnsi="Arial" w:cs="Arial"/>
          <w:b/>
          <w:bCs/>
        </w:rPr>
        <w:t xml:space="preserve">проекта </w:t>
      </w:r>
      <w:r w:rsidR="00EF3A7B" w:rsidRPr="007B0D78">
        <w:rPr>
          <w:rFonts w:ascii="Arial" w:hAnsi="Arial" w:cs="Arial"/>
          <w:b/>
          <w:bCs/>
        </w:rPr>
        <w:t xml:space="preserve">«ЭтНик: кадры решают» </w:t>
      </w:r>
      <w:r w:rsidR="00F548AA" w:rsidRPr="007B0D78">
        <w:rPr>
          <w:rFonts w:ascii="Arial" w:hAnsi="Arial" w:cs="Arial"/>
          <w:b/>
          <w:bCs/>
        </w:rPr>
        <w:t>презент</w:t>
      </w:r>
      <w:r w:rsidRPr="007B0D78">
        <w:rPr>
          <w:rFonts w:ascii="Arial" w:hAnsi="Arial" w:cs="Arial"/>
          <w:b/>
          <w:bCs/>
        </w:rPr>
        <w:t>уют свои проекты</w:t>
      </w:r>
      <w:r w:rsidR="00F548AA" w:rsidRPr="007B0D78">
        <w:rPr>
          <w:rFonts w:ascii="Arial" w:hAnsi="Arial" w:cs="Arial"/>
          <w:b/>
          <w:bCs/>
        </w:rPr>
        <w:t xml:space="preserve"> в </w:t>
      </w:r>
      <w:r w:rsidRPr="007B0D78">
        <w:rPr>
          <w:rFonts w:ascii="Arial" w:hAnsi="Arial" w:cs="Arial"/>
          <w:b/>
          <w:bCs/>
        </w:rPr>
        <w:t>Новосибирске</w:t>
      </w:r>
    </w:p>
    <w:p w14:paraId="1C9E9FD9" w14:textId="193FE08F" w:rsidR="000E0D7A" w:rsidRPr="007B0D78" w:rsidRDefault="00E3242F" w:rsidP="00F548AA">
      <w:pPr>
        <w:jc w:val="both"/>
        <w:rPr>
          <w:rFonts w:ascii="Arial" w:hAnsi="Arial" w:cs="Arial"/>
          <w:b/>
          <w:bCs/>
        </w:rPr>
      </w:pPr>
      <w:r w:rsidRPr="007B0D78">
        <w:rPr>
          <w:rFonts w:ascii="Arial" w:hAnsi="Arial" w:cs="Arial"/>
          <w:b/>
          <w:bCs/>
        </w:rPr>
        <w:t>27-29</w:t>
      </w:r>
      <w:r w:rsidR="0095475B" w:rsidRPr="007B0D78">
        <w:rPr>
          <w:rFonts w:ascii="Arial" w:hAnsi="Arial" w:cs="Arial"/>
          <w:b/>
          <w:bCs/>
        </w:rPr>
        <w:t xml:space="preserve"> августа </w:t>
      </w:r>
      <w:r w:rsidR="005A4F4C" w:rsidRPr="007B0D78">
        <w:rPr>
          <w:rFonts w:ascii="Arial" w:hAnsi="Arial" w:cs="Arial"/>
          <w:b/>
          <w:bCs/>
        </w:rPr>
        <w:t xml:space="preserve">в </w:t>
      </w:r>
      <w:r w:rsidRPr="007B0D78">
        <w:rPr>
          <w:rFonts w:ascii="Arial" w:hAnsi="Arial" w:cs="Arial"/>
          <w:b/>
          <w:bCs/>
        </w:rPr>
        <w:t>Новосибирске</w:t>
      </w:r>
      <w:r w:rsidR="005A4F4C" w:rsidRPr="007B0D78">
        <w:rPr>
          <w:rFonts w:ascii="Arial" w:hAnsi="Arial" w:cs="Arial"/>
          <w:b/>
          <w:bCs/>
        </w:rPr>
        <w:t xml:space="preserve"> </w:t>
      </w:r>
      <w:r w:rsidR="0095475B" w:rsidRPr="007B0D78">
        <w:rPr>
          <w:rFonts w:ascii="Arial" w:hAnsi="Arial" w:cs="Arial"/>
          <w:b/>
          <w:bCs/>
        </w:rPr>
        <w:t xml:space="preserve">состоится </w:t>
      </w:r>
      <w:r w:rsidRPr="007B0D78">
        <w:rPr>
          <w:rFonts w:ascii="Arial" w:hAnsi="Arial" w:cs="Arial"/>
          <w:b/>
          <w:bCs/>
        </w:rPr>
        <w:t>второй</w:t>
      </w:r>
      <w:r w:rsidR="0095475B" w:rsidRPr="007B0D78">
        <w:rPr>
          <w:rFonts w:ascii="Arial" w:hAnsi="Arial" w:cs="Arial"/>
          <w:b/>
          <w:bCs/>
        </w:rPr>
        <w:t xml:space="preserve"> очный окружной семинар Всероссийского проекта «ЭтНик: кадры решают»</w:t>
      </w:r>
      <w:r w:rsidR="00062A28" w:rsidRPr="007B0D78">
        <w:rPr>
          <w:rFonts w:ascii="Arial" w:hAnsi="Arial" w:cs="Arial"/>
          <w:b/>
          <w:bCs/>
        </w:rPr>
        <w:t>, направленного</w:t>
      </w:r>
      <w:r w:rsidR="00062A28" w:rsidRPr="007B0D78">
        <w:rPr>
          <w:rFonts w:ascii="Arial" w:hAnsi="Arial" w:cs="Arial"/>
          <w:b/>
          <w:bCs/>
          <w:color w:val="36424D"/>
          <w:shd w:val="clear" w:color="auto" w:fill="FFFFFF"/>
        </w:rPr>
        <w:t xml:space="preserve"> </w:t>
      </w:r>
      <w:r w:rsidR="00062A28" w:rsidRPr="007B0D78">
        <w:rPr>
          <w:rFonts w:ascii="Arial" w:hAnsi="Arial" w:cs="Arial"/>
          <w:b/>
          <w:bCs/>
          <w:shd w:val="clear" w:color="auto" w:fill="FFFFFF"/>
        </w:rPr>
        <w:t>на формирование кадрового резерва этнокультурного сектора нашей страны</w:t>
      </w:r>
      <w:r w:rsidR="00062A28" w:rsidRPr="007B0D78">
        <w:rPr>
          <w:rFonts w:ascii="Arial" w:hAnsi="Arial" w:cs="Arial"/>
          <w:b/>
          <w:bCs/>
        </w:rPr>
        <w:t xml:space="preserve">. В Доме </w:t>
      </w:r>
      <w:r w:rsidRPr="007B0D78">
        <w:rPr>
          <w:rFonts w:ascii="Arial" w:hAnsi="Arial" w:cs="Arial"/>
          <w:b/>
          <w:bCs/>
        </w:rPr>
        <w:t xml:space="preserve">общественных организаций Новосибирской области </w:t>
      </w:r>
      <w:r w:rsidR="00062A28" w:rsidRPr="007B0D78">
        <w:rPr>
          <w:rFonts w:ascii="Arial" w:hAnsi="Arial" w:cs="Arial"/>
          <w:b/>
          <w:bCs/>
        </w:rPr>
        <w:t>соберутся</w:t>
      </w:r>
      <w:r w:rsidR="0095475B" w:rsidRPr="007B0D78">
        <w:rPr>
          <w:rFonts w:ascii="Arial" w:hAnsi="Arial" w:cs="Arial"/>
          <w:b/>
          <w:bCs/>
        </w:rPr>
        <w:t xml:space="preserve"> участник</w:t>
      </w:r>
      <w:r w:rsidR="00062A28" w:rsidRPr="007B0D78">
        <w:rPr>
          <w:rFonts w:ascii="Arial" w:hAnsi="Arial" w:cs="Arial"/>
          <w:b/>
          <w:bCs/>
        </w:rPr>
        <w:t xml:space="preserve">и проекта </w:t>
      </w:r>
      <w:r w:rsidR="0095475B" w:rsidRPr="007B0D78">
        <w:rPr>
          <w:rFonts w:ascii="Arial" w:hAnsi="Arial" w:cs="Arial"/>
          <w:b/>
          <w:bCs/>
        </w:rPr>
        <w:t xml:space="preserve">из </w:t>
      </w:r>
      <w:r w:rsidRPr="007B0D78">
        <w:rPr>
          <w:rFonts w:ascii="Arial" w:hAnsi="Arial" w:cs="Arial"/>
          <w:b/>
          <w:bCs/>
        </w:rPr>
        <w:t>Сибирского и Дальневосточн</w:t>
      </w:r>
      <w:r w:rsidR="00774B60">
        <w:rPr>
          <w:rFonts w:ascii="Arial" w:hAnsi="Arial" w:cs="Arial"/>
          <w:b/>
          <w:bCs/>
        </w:rPr>
        <w:t>ого</w:t>
      </w:r>
      <w:r w:rsidR="0095475B" w:rsidRPr="007B0D78">
        <w:rPr>
          <w:rFonts w:ascii="Arial" w:hAnsi="Arial" w:cs="Arial"/>
          <w:b/>
          <w:bCs/>
        </w:rPr>
        <w:t xml:space="preserve"> федеральных округов.</w:t>
      </w:r>
      <w:r w:rsidR="000E0D7A" w:rsidRPr="007B0D78">
        <w:rPr>
          <w:rFonts w:ascii="Arial" w:hAnsi="Arial" w:cs="Arial"/>
          <w:b/>
          <w:bCs/>
        </w:rPr>
        <w:t xml:space="preserve"> </w:t>
      </w:r>
    </w:p>
    <w:p w14:paraId="08B49C90" w14:textId="319FB214" w:rsidR="00566506" w:rsidRPr="007B0D78" w:rsidRDefault="000E0D7A" w:rsidP="00F548AA">
      <w:pPr>
        <w:jc w:val="both"/>
        <w:rPr>
          <w:rFonts w:ascii="Arial" w:hAnsi="Arial" w:cs="Arial"/>
        </w:rPr>
      </w:pPr>
      <w:r w:rsidRPr="007B0D78">
        <w:rPr>
          <w:rFonts w:ascii="Arial" w:hAnsi="Arial" w:cs="Arial"/>
        </w:rPr>
        <w:t>В программе семинара</w:t>
      </w:r>
      <w:r w:rsidR="00062A28" w:rsidRPr="007B0D78">
        <w:rPr>
          <w:rFonts w:ascii="Arial" w:hAnsi="Arial" w:cs="Arial"/>
        </w:rPr>
        <w:t> ―</w:t>
      </w:r>
      <w:r w:rsidRPr="007B0D78">
        <w:rPr>
          <w:rFonts w:ascii="Arial" w:hAnsi="Arial" w:cs="Arial"/>
        </w:rPr>
        <w:t xml:space="preserve"> лекции, </w:t>
      </w:r>
      <w:r w:rsidR="00B13E94" w:rsidRPr="007B0D78">
        <w:rPr>
          <w:rFonts w:ascii="Arial" w:hAnsi="Arial" w:cs="Arial"/>
        </w:rPr>
        <w:t xml:space="preserve">мастер-классы, </w:t>
      </w:r>
      <w:r w:rsidRPr="00DF5F40">
        <w:rPr>
          <w:rFonts w:ascii="Arial" w:hAnsi="Arial" w:cs="Arial"/>
        </w:rPr>
        <w:t>викторин</w:t>
      </w:r>
      <w:r w:rsidR="00966414">
        <w:rPr>
          <w:rFonts w:ascii="Arial" w:hAnsi="Arial" w:cs="Arial"/>
        </w:rPr>
        <w:t>ы</w:t>
      </w:r>
      <w:r w:rsidR="00F868DE">
        <w:rPr>
          <w:rFonts w:ascii="Arial" w:hAnsi="Arial" w:cs="Arial"/>
        </w:rPr>
        <w:t>, проектный акселератор</w:t>
      </w:r>
      <w:r w:rsidRPr="007B0D78">
        <w:rPr>
          <w:rFonts w:ascii="Arial" w:hAnsi="Arial" w:cs="Arial"/>
        </w:rPr>
        <w:t xml:space="preserve"> и круглый стол </w:t>
      </w:r>
      <w:r w:rsidR="00E3242F" w:rsidRPr="007B0D78">
        <w:rPr>
          <w:rFonts w:ascii="Arial" w:hAnsi="Arial" w:cs="Arial"/>
        </w:rPr>
        <w:t>«Молод</w:t>
      </w:r>
      <w:r w:rsidR="007B0D78" w:rsidRPr="007B0D78">
        <w:rPr>
          <w:rFonts w:ascii="Arial" w:hAnsi="Arial" w:cs="Arial"/>
        </w:rPr>
        <w:t>ё</w:t>
      </w:r>
      <w:r w:rsidR="00E3242F" w:rsidRPr="007B0D78">
        <w:rPr>
          <w:rFonts w:ascii="Arial" w:hAnsi="Arial" w:cs="Arial"/>
        </w:rPr>
        <w:t>жная политика и кадровый потенциал этнокультурного сектора»</w:t>
      </w:r>
      <w:r w:rsidRPr="007B0D78">
        <w:rPr>
          <w:rFonts w:ascii="Arial" w:hAnsi="Arial" w:cs="Arial"/>
        </w:rPr>
        <w:t xml:space="preserve">. </w:t>
      </w:r>
      <w:r w:rsidR="005A4F4C" w:rsidRPr="007B0D78">
        <w:rPr>
          <w:rFonts w:ascii="Arial" w:hAnsi="Arial" w:cs="Arial"/>
        </w:rPr>
        <w:t xml:space="preserve">В обсуждении </w:t>
      </w:r>
      <w:r w:rsidRPr="007B0D78">
        <w:rPr>
          <w:rFonts w:ascii="Arial" w:hAnsi="Arial" w:cs="Arial"/>
        </w:rPr>
        <w:t xml:space="preserve">примут участие </w:t>
      </w:r>
      <w:r w:rsidR="00375AFD" w:rsidRPr="007B0D78">
        <w:rPr>
          <w:rFonts w:ascii="Arial" w:hAnsi="Arial" w:cs="Arial"/>
        </w:rPr>
        <w:t>представители министерства региональной политики Новосибирской области, мэрии города Новосибирска, департамента молод</w:t>
      </w:r>
      <w:r w:rsidR="007B0D78" w:rsidRPr="007B0D78">
        <w:rPr>
          <w:rFonts w:ascii="Arial" w:hAnsi="Arial" w:cs="Arial"/>
        </w:rPr>
        <w:t>ё</w:t>
      </w:r>
      <w:r w:rsidR="00375AFD" w:rsidRPr="007B0D78">
        <w:rPr>
          <w:rFonts w:ascii="Arial" w:hAnsi="Arial" w:cs="Arial"/>
        </w:rPr>
        <w:t>жной политики Новосибирской области</w:t>
      </w:r>
      <w:r w:rsidR="00B43AF3" w:rsidRPr="00B43AF3">
        <w:rPr>
          <w:rFonts w:ascii="Arial" w:hAnsi="Arial" w:cs="Arial"/>
        </w:rPr>
        <w:t>, некоммерческих организаций, государственных бюджетных учреждений, научного сообщества и СМИ</w:t>
      </w:r>
      <w:r w:rsidR="00375AFD" w:rsidRPr="007B0D78">
        <w:rPr>
          <w:rFonts w:ascii="Arial" w:hAnsi="Arial" w:cs="Arial"/>
        </w:rPr>
        <w:t>.</w:t>
      </w:r>
    </w:p>
    <w:p w14:paraId="74CA41C6" w14:textId="4653942C" w:rsidR="001C0B4C" w:rsidRPr="007B0D78" w:rsidRDefault="001C0B4C" w:rsidP="00A83A08">
      <w:pPr>
        <w:jc w:val="both"/>
        <w:rPr>
          <w:rFonts w:ascii="Arial" w:hAnsi="Arial" w:cs="Arial"/>
        </w:rPr>
      </w:pPr>
      <w:r w:rsidRPr="007B0D78">
        <w:rPr>
          <w:rFonts w:ascii="Arial" w:hAnsi="Arial" w:cs="Arial"/>
        </w:rPr>
        <w:t xml:space="preserve">Экспертами на </w:t>
      </w:r>
      <w:r w:rsidR="00E3242F" w:rsidRPr="007B0D78">
        <w:rPr>
          <w:rFonts w:ascii="Arial" w:hAnsi="Arial" w:cs="Arial"/>
        </w:rPr>
        <w:t>втором</w:t>
      </w:r>
      <w:r w:rsidR="005A4F4C" w:rsidRPr="007B0D78">
        <w:rPr>
          <w:rFonts w:ascii="Arial" w:hAnsi="Arial" w:cs="Arial"/>
        </w:rPr>
        <w:t xml:space="preserve"> окружном </w:t>
      </w:r>
      <w:r w:rsidRPr="007B0D78">
        <w:rPr>
          <w:rFonts w:ascii="Arial" w:hAnsi="Arial" w:cs="Arial"/>
        </w:rPr>
        <w:t>семинаре</w:t>
      </w:r>
      <w:r w:rsidR="005A4F4C" w:rsidRPr="007B0D78">
        <w:rPr>
          <w:rFonts w:ascii="Arial" w:hAnsi="Arial" w:cs="Arial"/>
        </w:rPr>
        <w:t xml:space="preserve"> в </w:t>
      </w:r>
      <w:r w:rsidR="00E3242F" w:rsidRPr="007B0D78">
        <w:rPr>
          <w:rFonts w:ascii="Arial" w:hAnsi="Arial" w:cs="Arial"/>
        </w:rPr>
        <w:t>Новосибирске</w:t>
      </w:r>
      <w:r w:rsidRPr="007B0D78">
        <w:rPr>
          <w:rFonts w:ascii="Arial" w:hAnsi="Arial" w:cs="Arial"/>
        </w:rPr>
        <w:t xml:space="preserve"> выступят руководитель проекта, директор АНО «Ресурсный центр в сфере национальных отношений» </w:t>
      </w:r>
      <w:r w:rsidRPr="007B0D78">
        <w:rPr>
          <w:rFonts w:ascii="Arial" w:hAnsi="Arial" w:cs="Arial"/>
          <w:b/>
        </w:rPr>
        <w:t>Евгения Михалева</w:t>
      </w:r>
      <w:r w:rsidRPr="007B0D78">
        <w:rPr>
          <w:rFonts w:ascii="Arial" w:hAnsi="Arial" w:cs="Arial"/>
        </w:rPr>
        <w:t xml:space="preserve">, </w:t>
      </w:r>
      <w:r w:rsidR="00A83A08" w:rsidRPr="007B0D78">
        <w:rPr>
          <w:rFonts w:ascii="Arial" w:hAnsi="Arial" w:cs="Arial"/>
        </w:rPr>
        <w:t>доцент кафедры управления в сфере межэтнических и межконфессиональных отношений факультета государственного управления МГУ им. М.В. Ломоносова</w:t>
      </w:r>
      <w:r w:rsidR="00B43AF3">
        <w:rPr>
          <w:rFonts w:ascii="Arial" w:hAnsi="Arial" w:cs="Arial"/>
        </w:rPr>
        <w:t xml:space="preserve"> </w:t>
      </w:r>
      <w:r w:rsidR="00A83A08" w:rsidRPr="007B0D78">
        <w:rPr>
          <w:rFonts w:ascii="Arial" w:hAnsi="Arial" w:cs="Arial"/>
          <w:b/>
        </w:rPr>
        <w:t>Варвара Сажина</w:t>
      </w:r>
      <w:r w:rsidRPr="007B0D78">
        <w:rPr>
          <w:rFonts w:ascii="Arial" w:hAnsi="Arial" w:cs="Arial"/>
        </w:rPr>
        <w:t xml:space="preserve">, </w:t>
      </w:r>
      <w:r w:rsidR="00A83A08" w:rsidRPr="007B0D78">
        <w:rPr>
          <w:rFonts w:ascii="Arial" w:hAnsi="Arial" w:cs="Arial"/>
        </w:rPr>
        <w:t>руководитель пресс-службы</w:t>
      </w:r>
      <w:r w:rsidR="007B0D78" w:rsidRPr="007B0D78">
        <w:rPr>
          <w:rFonts w:ascii="Arial" w:hAnsi="Arial" w:cs="Arial"/>
        </w:rPr>
        <w:t xml:space="preserve"> и</w:t>
      </w:r>
      <w:r w:rsidR="00A83A08" w:rsidRPr="007B0D78">
        <w:rPr>
          <w:rFonts w:ascii="Arial" w:hAnsi="Arial" w:cs="Arial"/>
        </w:rPr>
        <w:t xml:space="preserve"> проектов АНО «Ресурсный центр в сфере национальных отношений» </w:t>
      </w:r>
      <w:r w:rsidR="00A83A08" w:rsidRPr="007B0D78">
        <w:rPr>
          <w:rFonts w:ascii="Arial" w:hAnsi="Arial" w:cs="Arial"/>
          <w:b/>
          <w:bCs/>
        </w:rPr>
        <w:t>Анжелика Засядько</w:t>
      </w:r>
      <w:r w:rsidR="00A83A08" w:rsidRPr="007B0D78">
        <w:rPr>
          <w:rFonts w:ascii="Arial" w:hAnsi="Arial" w:cs="Arial"/>
          <w:bCs/>
        </w:rPr>
        <w:t xml:space="preserve">, </w:t>
      </w:r>
      <w:r w:rsidR="007B0D78" w:rsidRPr="007B0D78">
        <w:rPr>
          <w:rFonts w:ascii="Arial" w:hAnsi="Arial" w:cs="Arial"/>
          <w:bCs/>
        </w:rPr>
        <w:t>а также</w:t>
      </w:r>
      <w:r w:rsidR="007B0D78" w:rsidRPr="007B0D78">
        <w:rPr>
          <w:rFonts w:ascii="Arial" w:hAnsi="Arial" w:cs="Arial"/>
          <w:b/>
          <w:bCs/>
        </w:rPr>
        <w:t xml:space="preserve"> </w:t>
      </w:r>
      <w:r w:rsidRPr="007B0D78">
        <w:rPr>
          <w:rFonts w:ascii="Arial" w:hAnsi="Arial" w:cs="Arial"/>
        </w:rPr>
        <w:t>наставники проекта</w:t>
      </w:r>
      <w:r w:rsidR="005A4F4C" w:rsidRPr="007B0D78">
        <w:rPr>
          <w:rFonts w:ascii="Arial" w:hAnsi="Arial" w:cs="Arial"/>
        </w:rPr>
        <w:t> ―</w:t>
      </w:r>
      <w:r w:rsidRPr="007B0D78">
        <w:rPr>
          <w:rFonts w:ascii="Arial" w:hAnsi="Arial" w:cs="Arial"/>
        </w:rPr>
        <w:t xml:space="preserve"> </w:t>
      </w:r>
      <w:r w:rsidR="00A83A08" w:rsidRPr="007B0D78">
        <w:rPr>
          <w:rFonts w:ascii="Arial" w:hAnsi="Arial" w:cs="Arial"/>
        </w:rPr>
        <w:t xml:space="preserve">эксперт образовательных программ Общественной палаты Российской Федерации, учредительный партнёр экспертного бюро </w:t>
      </w:r>
      <w:r w:rsidR="007B0D78" w:rsidRPr="007B0D78">
        <w:rPr>
          <w:rFonts w:ascii="Arial" w:hAnsi="Arial" w:cs="Arial"/>
        </w:rPr>
        <w:t>«</w:t>
      </w:r>
      <w:r w:rsidR="00A83A08" w:rsidRPr="007B0D78">
        <w:rPr>
          <w:rFonts w:ascii="Arial" w:hAnsi="Arial" w:cs="Arial"/>
        </w:rPr>
        <w:t>Сообщество</w:t>
      </w:r>
      <w:r w:rsidR="007B0D78" w:rsidRPr="007B0D78">
        <w:rPr>
          <w:rFonts w:ascii="Arial" w:hAnsi="Arial" w:cs="Arial"/>
        </w:rPr>
        <w:t>»</w:t>
      </w:r>
      <w:r w:rsidR="00A83A08" w:rsidRPr="007B0D78">
        <w:rPr>
          <w:rFonts w:ascii="Arial" w:hAnsi="Arial" w:cs="Arial"/>
        </w:rPr>
        <w:t xml:space="preserve"> </w:t>
      </w:r>
      <w:r w:rsidR="00A83A08" w:rsidRPr="007B0D78">
        <w:rPr>
          <w:rFonts w:ascii="Arial" w:hAnsi="Arial" w:cs="Arial"/>
          <w:b/>
        </w:rPr>
        <w:t>Алексей Арбузов</w:t>
      </w:r>
      <w:r w:rsidRPr="007B0D78">
        <w:rPr>
          <w:rFonts w:ascii="Arial" w:hAnsi="Arial" w:cs="Arial"/>
        </w:rPr>
        <w:t xml:space="preserve">, </w:t>
      </w:r>
      <w:r w:rsidR="00A83A08" w:rsidRPr="007B0D78">
        <w:rPr>
          <w:rFonts w:ascii="Arial" w:hAnsi="Arial" w:cs="Arial"/>
        </w:rPr>
        <w:t xml:space="preserve">председатель ОО </w:t>
      </w:r>
      <w:r w:rsidR="007B0D78" w:rsidRPr="007B0D78">
        <w:rPr>
          <w:rFonts w:ascii="Arial" w:hAnsi="Arial" w:cs="Arial"/>
        </w:rPr>
        <w:t>«</w:t>
      </w:r>
      <w:r w:rsidR="00A83A08" w:rsidRPr="007B0D78">
        <w:rPr>
          <w:rFonts w:ascii="Arial" w:hAnsi="Arial" w:cs="Arial"/>
        </w:rPr>
        <w:t xml:space="preserve">Эхирит-Булагатская районная бурятская НКА </w:t>
      </w:r>
      <w:r w:rsidR="007B0D78" w:rsidRPr="007B0D78">
        <w:rPr>
          <w:rFonts w:ascii="Arial" w:hAnsi="Arial" w:cs="Arial"/>
        </w:rPr>
        <w:t>"</w:t>
      </w:r>
      <w:r w:rsidR="00A83A08" w:rsidRPr="007B0D78">
        <w:rPr>
          <w:rFonts w:ascii="Arial" w:hAnsi="Arial" w:cs="Arial"/>
        </w:rPr>
        <w:t>Харгана</w:t>
      </w:r>
      <w:r w:rsidR="007B0D78" w:rsidRPr="007B0D78">
        <w:rPr>
          <w:rFonts w:ascii="Arial" w:hAnsi="Arial" w:cs="Arial"/>
        </w:rPr>
        <w:t>"»</w:t>
      </w:r>
      <w:r w:rsidR="00A83A08" w:rsidRPr="007B0D78">
        <w:rPr>
          <w:rFonts w:ascii="Arial" w:hAnsi="Arial" w:cs="Arial"/>
        </w:rPr>
        <w:t xml:space="preserve">, директор АНО </w:t>
      </w:r>
      <w:r w:rsidR="007B0D78" w:rsidRPr="007B0D78">
        <w:rPr>
          <w:rFonts w:ascii="Arial" w:hAnsi="Arial" w:cs="Arial"/>
        </w:rPr>
        <w:t>«</w:t>
      </w:r>
      <w:r w:rsidR="00A83A08" w:rsidRPr="007B0D78">
        <w:rPr>
          <w:rFonts w:ascii="Arial" w:hAnsi="Arial" w:cs="Arial"/>
        </w:rPr>
        <w:t>Ресурсный центр развития и поддержки Усть-Ордынского Бурятского округа</w:t>
      </w:r>
      <w:r w:rsidR="007B0D78" w:rsidRPr="007B0D78">
        <w:rPr>
          <w:rFonts w:ascii="Arial" w:hAnsi="Arial" w:cs="Arial"/>
        </w:rPr>
        <w:t>»</w:t>
      </w:r>
      <w:r w:rsidR="00754E0C" w:rsidRPr="007B0D78">
        <w:rPr>
          <w:rFonts w:ascii="Arial" w:hAnsi="Arial" w:cs="Arial"/>
        </w:rPr>
        <w:t xml:space="preserve"> </w:t>
      </w:r>
      <w:r w:rsidR="00A83A08" w:rsidRPr="007B0D78">
        <w:rPr>
          <w:rFonts w:ascii="Arial" w:hAnsi="Arial" w:cs="Arial"/>
          <w:b/>
        </w:rPr>
        <w:t>Оксана Афиногенова</w:t>
      </w:r>
      <w:r w:rsidR="00A83A08" w:rsidRPr="007B0D78">
        <w:rPr>
          <w:rFonts w:ascii="Arial" w:hAnsi="Arial" w:cs="Arial"/>
        </w:rPr>
        <w:t>.</w:t>
      </w:r>
    </w:p>
    <w:p w14:paraId="0B2AC8E8" w14:textId="37A9B353" w:rsidR="00643EB6" w:rsidRPr="00652E7F" w:rsidRDefault="00643EB6" w:rsidP="00643EB6">
      <w:pPr>
        <w:jc w:val="both"/>
        <w:rPr>
          <w:rFonts w:ascii="Arial" w:hAnsi="Arial" w:cs="Arial"/>
          <w:i/>
        </w:rPr>
      </w:pPr>
      <w:r w:rsidRPr="007B0D78">
        <w:rPr>
          <w:rFonts w:ascii="Arial" w:hAnsi="Arial" w:cs="Arial"/>
          <w:b/>
          <w:i/>
        </w:rPr>
        <w:t>Евгения Михалева, директор Ресурсного центра, руководитель проекта:</w:t>
      </w:r>
      <w:r w:rsidRPr="007B0D78">
        <w:rPr>
          <w:rFonts w:ascii="Arial" w:hAnsi="Arial" w:cs="Arial"/>
          <w:i/>
        </w:rPr>
        <w:t xml:space="preserve"> </w:t>
      </w:r>
      <w:r w:rsidR="00652E7F">
        <w:rPr>
          <w:rFonts w:ascii="Arial" w:hAnsi="Arial" w:cs="Arial"/>
          <w:i/>
        </w:rPr>
        <w:t>«</w:t>
      </w:r>
      <w:r w:rsidR="00652E7F" w:rsidRPr="00652E7F">
        <w:rPr>
          <w:rFonts w:ascii="Arial" w:hAnsi="Arial" w:cs="Arial"/>
          <w:i/>
        </w:rPr>
        <w:t>В Новосибирске программа семинара будет такой же насыщенной и динамичной, как и в Санкт-Петербурге. Участники узнают об особенностях современной этноконфессиональной карты России, лидерстве в современном мире, поговорят о проектном партнёрстве и личных коммуникациях, о продвижении молодых лидеров и их проект</w:t>
      </w:r>
      <w:r w:rsidR="008B2182">
        <w:rPr>
          <w:rFonts w:ascii="Arial" w:hAnsi="Arial" w:cs="Arial"/>
          <w:i/>
        </w:rPr>
        <w:t>ов</w:t>
      </w:r>
      <w:r w:rsidR="00652E7F" w:rsidRPr="00652E7F">
        <w:rPr>
          <w:rFonts w:ascii="Arial" w:hAnsi="Arial" w:cs="Arial"/>
          <w:i/>
        </w:rPr>
        <w:t xml:space="preserve"> в медиасреде, узнают, что из себя представляет социальный маркетинг и этносоциология. Кроме того, они смогут посетить этноэкскурсию в Доме национальных культур им. Заволокина, примут участие в круглом столе по вопросам молодёжной и кадровой политики. Отдельное время </w:t>
      </w:r>
      <w:r w:rsidR="008B2182">
        <w:rPr>
          <w:rFonts w:ascii="Arial" w:hAnsi="Arial" w:cs="Arial"/>
          <w:i/>
        </w:rPr>
        <w:t xml:space="preserve">на </w:t>
      </w:r>
      <w:r w:rsidR="00652E7F" w:rsidRPr="00652E7F">
        <w:rPr>
          <w:rFonts w:ascii="Arial" w:hAnsi="Arial" w:cs="Arial"/>
          <w:i/>
        </w:rPr>
        <w:t>семинар</w:t>
      </w:r>
      <w:r w:rsidR="008B2182">
        <w:rPr>
          <w:rFonts w:ascii="Arial" w:hAnsi="Arial" w:cs="Arial"/>
          <w:i/>
        </w:rPr>
        <w:t>е</w:t>
      </w:r>
      <w:r w:rsidR="00652E7F" w:rsidRPr="00652E7F">
        <w:rPr>
          <w:rFonts w:ascii="Arial" w:hAnsi="Arial" w:cs="Arial"/>
          <w:i/>
        </w:rPr>
        <w:t xml:space="preserve"> будет посвящено презентации проектов участников и акселерационной сессии, которая позволит доработать, улучшить и продумать</w:t>
      </w:r>
      <w:r w:rsidR="008B2182">
        <w:rPr>
          <w:rFonts w:ascii="Arial" w:hAnsi="Arial" w:cs="Arial"/>
          <w:i/>
        </w:rPr>
        <w:t>,</w:t>
      </w:r>
      <w:r w:rsidR="00652E7F" w:rsidRPr="00652E7F">
        <w:rPr>
          <w:rFonts w:ascii="Arial" w:hAnsi="Arial" w:cs="Arial"/>
          <w:i/>
        </w:rPr>
        <w:t xml:space="preserve"> как правильно позиционировать проекты</w:t>
      </w:r>
      <w:r w:rsidR="00652E7F">
        <w:rPr>
          <w:rFonts w:ascii="Arial" w:hAnsi="Arial" w:cs="Arial"/>
          <w:i/>
        </w:rPr>
        <w:t>»</w:t>
      </w:r>
      <w:r w:rsidR="00652E7F" w:rsidRPr="00652E7F">
        <w:rPr>
          <w:rFonts w:ascii="Arial" w:hAnsi="Arial" w:cs="Arial"/>
          <w:i/>
        </w:rPr>
        <w:t>.</w:t>
      </w:r>
    </w:p>
    <w:p w14:paraId="43FA4DE4" w14:textId="1A659028" w:rsidR="003C38EA" w:rsidRPr="007B0D78" w:rsidRDefault="003C38EA" w:rsidP="00643EB6">
      <w:pPr>
        <w:jc w:val="both"/>
        <w:rPr>
          <w:rFonts w:ascii="Arial" w:hAnsi="Arial" w:cs="Arial"/>
          <w:i/>
        </w:rPr>
      </w:pPr>
      <w:r w:rsidRPr="007B0D78">
        <w:rPr>
          <w:rFonts w:ascii="Arial" w:hAnsi="Arial" w:cs="Arial"/>
          <w:b/>
          <w:bCs/>
          <w:i/>
        </w:rPr>
        <w:t>Алексей Арбузов, наставник проекта:</w:t>
      </w:r>
      <w:r w:rsidRPr="007B0D78">
        <w:rPr>
          <w:rFonts w:ascii="Arial" w:hAnsi="Arial" w:cs="Arial"/>
          <w:i/>
        </w:rPr>
        <w:t xml:space="preserve"> «Семинар обещает быть интересным, насыщенным и познавательным. С участниками мы обсудим особенности сегодняшнего восприятия лидерства, возможности развития лидерских качеств, проведём диагностику собственных компетенций и определим план ближайшего развития, а также провед</w:t>
      </w:r>
      <w:r w:rsidR="00C66F2D">
        <w:rPr>
          <w:rFonts w:ascii="Arial" w:hAnsi="Arial" w:cs="Arial"/>
          <w:i/>
        </w:rPr>
        <w:t>ём</w:t>
      </w:r>
      <w:r w:rsidRPr="007B0D78">
        <w:rPr>
          <w:rFonts w:ascii="Arial" w:hAnsi="Arial" w:cs="Arial"/>
          <w:i/>
        </w:rPr>
        <w:t xml:space="preserve"> практикум по определению возможностей для привлечения партнёров в свои проекты»</w:t>
      </w:r>
      <w:r w:rsidR="00C66F2D">
        <w:rPr>
          <w:rFonts w:ascii="Arial" w:hAnsi="Arial" w:cs="Arial"/>
          <w:i/>
        </w:rPr>
        <w:t>.</w:t>
      </w:r>
    </w:p>
    <w:p w14:paraId="4F47A8FD" w14:textId="6FA81962" w:rsidR="00643EB6" w:rsidRPr="007B0D78" w:rsidRDefault="00A83A08" w:rsidP="00F548AA">
      <w:pPr>
        <w:jc w:val="both"/>
        <w:rPr>
          <w:rFonts w:ascii="Arial" w:hAnsi="Arial" w:cs="Arial"/>
          <w:i/>
        </w:rPr>
      </w:pPr>
      <w:r w:rsidRPr="007B0D78">
        <w:rPr>
          <w:rFonts w:ascii="Arial" w:hAnsi="Arial" w:cs="Arial"/>
          <w:b/>
          <w:i/>
        </w:rPr>
        <w:t>Оксана Афиногенова</w:t>
      </w:r>
      <w:r w:rsidR="00643EB6" w:rsidRPr="007B0D78">
        <w:rPr>
          <w:rFonts w:ascii="Arial" w:hAnsi="Arial" w:cs="Arial"/>
          <w:b/>
          <w:i/>
        </w:rPr>
        <w:t>, наставник проекта:</w:t>
      </w:r>
      <w:r w:rsidR="00643EB6" w:rsidRPr="007B0D78">
        <w:rPr>
          <w:rFonts w:ascii="Arial" w:hAnsi="Arial" w:cs="Arial"/>
          <w:i/>
        </w:rPr>
        <w:t xml:space="preserve"> «</w:t>
      </w:r>
      <w:r w:rsidR="00CF7C3B" w:rsidRPr="007B0D78">
        <w:rPr>
          <w:rFonts w:ascii="Arial" w:hAnsi="Arial" w:cs="Arial"/>
          <w:i/>
        </w:rPr>
        <w:t>Наши семинары ― это уникальная возможность продемонстрировать свой потенциал перед федеральными экспертами, обрести новые знакомства и партн</w:t>
      </w:r>
      <w:r w:rsidR="00C66F2D">
        <w:rPr>
          <w:rFonts w:ascii="Arial" w:hAnsi="Arial" w:cs="Arial"/>
          <w:i/>
        </w:rPr>
        <w:t>ё</w:t>
      </w:r>
      <w:r w:rsidR="00CF7C3B" w:rsidRPr="007B0D78">
        <w:rPr>
          <w:rFonts w:ascii="Arial" w:hAnsi="Arial" w:cs="Arial"/>
          <w:i/>
        </w:rPr>
        <w:t>ров для реализации амбициозных проектов на межрегиональном уровне. Семинар поможет выйти на новый уровень карьерного роста, станет социальным лифтом</w:t>
      </w:r>
      <w:r w:rsidR="00C66F2D">
        <w:rPr>
          <w:rFonts w:ascii="Arial" w:hAnsi="Arial" w:cs="Arial"/>
          <w:i/>
        </w:rPr>
        <w:t xml:space="preserve"> для участников проекта</w:t>
      </w:r>
      <w:r w:rsidR="00643EB6" w:rsidRPr="007B0D78">
        <w:rPr>
          <w:rFonts w:ascii="Arial" w:hAnsi="Arial" w:cs="Arial"/>
          <w:i/>
        </w:rPr>
        <w:t>».</w:t>
      </w:r>
    </w:p>
    <w:p w14:paraId="4C399FC9" w14:textId="77777777" w:rsidR="00C66F2D" w:rsidRDefault="005A4F4C" w:rsidP="00F548AA">
      <w:pPr>
        <w:jc w:val="both"/>
        <w:rPr>
          <w:rFonts w:ascii="Arial" w:hAnsi="Arial" w:cs="Arial"/>
        </w:rPr>
      </w:pPr>
      <w:r w:rsidRPr="007B0D78">
        <w:rPr>
          <w:rFonts w:ascii="Arial" w:hAnsi="Arial" w:cs="Arial"/>
        </w:rPr>
        <w:t>Напомним, обучающий проект </w:t>
      </w:r>
      <w:r w:rsidR="00CF7C3B" w:rsidRPr="007B0D78">
        <w:rPr>
          <w:rFonts w:ascii="Arial" w:hAnsi="Arial" w:cs="Arial"/>
        </w:rPr>
        <w:t>— это</w:t>
      </w:r>
      <w:r w:rsidRPr="007B0D78">
        <w:rPr>
          <w:rFonts w:ascii="Arial" w:hAnsi="Arial" w:cs="Arial"/>
        </w:rPr>
        <w:t xml:space="preserve"> не просто обзор интересной теории, но и практическая работа над собственной инициативой/стартапом, сопровождение наставниками, </w:t>
      </w:r>
      <w:r w:rsidRPr="007B0D78">
        <w:rPr>
          <w:rFonts w:ascii="Arial" w:hAnsi="Arial" w:cs="Arial"/>
        </w:rPr>
        <w:lastRenderedPageBreak/>
        <w:t>стажировки</w:t>
      </w:r>
      <w:r w:rsidR="00C66F2D">
        <w:rPr>
          <w:rFonts w:ascii="Arial" w:hAnsi="Arial" w:cs="Arial"/>
        </w:rPr>
        <w:t>. Всё это</w:t>
      </w:r>
      <w:r w:rsidRPr="007B0D78">
        <w:rPr>
          <w:rFonts w:ascii="Arial" w:hAnsi="Arial" w:cs="Arial"/>
        </w:rPr>
        <w:t xml:space="preserve"> позволяет получить практический опыт и пополнить портфолио</w:t>
      </w:r>
      <w:r w:rsidR="00C66F2D">
        <w:rPr>
          <w:rFonts w:ascii="Arial" w:hAnsi="Arial" w:cs="Arial"/>
        </w:rPr>
        <w:t xml:space="preserve"> молодым специалистам в этнокультурной сфере</w:t>
      </w:r>
      <w:r w:rsidRPr="007B0D78">
        <w:rPr>
          <w:rFonts w:ascii="Arial" w:hAnsi="Arial" w:cs="Arial"/>
        </w:rPr>
        <w:t xml:space="preserve">. Именно на окружных семинарах молодые люди представят свои проектные инициативы и услышат экспертную оценку. </w:t>
      </w:r>
    </w:p>
    <w:p w14:paraId="16B0C150" w14:textId="6E964A0F" w:rsidR="005A4F4C" w:rsidRPr="007B0D78" w:rsidRDefault="005A4F4C" w:rsidP="00F548AA">
      <w:pPr>
        <w:jc w:val="both"/>
        <w:rPr>
          <w:rFonts w:ascii="Arial" w:hAnsi="Arial" w:cs="Arial"/>
        </w:rPr>
      </w:pPr>
      <w:r w:rsidRPr="007B0D78">
        <w:rPr>
          <w:rFonts w:ascii="Arial" w:hAnsi="Arial" w:cs="Arial"/>
        </w:rPr>
        <w:t xml:space="preserve">По результатам четырёх окружных семинаров будут отобраны 32 молодых специалиста, которые </w:t>
      </w:r>
      <w:r w:rsidR="00F548AA" w:rsidRPr="007B0D78">
        <w:rPr>
          <w:rFonts w:ascii="Arial" w:hAnsi="Arial" w:cs="Arial"/>
        </w:rPr>
        <w:t>приедут в Москву для обучения в МГУ им. М.В. Ломоносова, пройдут стажировку и защитят свои проекты на одной из площадок Общероссийской конференции «Устойчивое развитие этнокультурного сектора» в Общественной палате Российской Федерации</w:t>
      </w:r>
      <w:r w:rsidR="00C66F2D">
        <w:rPr>
          <w:rFonts w:ascii="Arial" w:hAnsi="Arial" w:cs="Arial"/>
        </w:rPr>
        <w:t xml:space="preserve"> в ноябре этого года</w:t>
      </w:r>
      <w:r w:rsidRPr="007B0D78">
        <w:rPr>
          <w:rFonts w:ascii="Arial" w:hAnsi="Arial" w:cs="Arial"/>
        </w:rPr>
        <w:t>.</w:t>
      </w:r>
    </w:p>
    <w:p w14:paraId="6461109B" w14:textId="38BF8728" w:rsidR="0095475B" w:rsidRPr="007B0D78" w:rsidRDefault="005A4F4C" w:rsidP="00F548AA">
      <w:pPr>
        <w:jc w:val="both"/>
        <w:rPr>
          <w:rFonts w:ascii="Arial" w:hAnsi="Arial" w:cs="Arial"/>
        </w:rPr>
      </w:pPr>
      <w:r w:rsidRPr="007B0D78">
        <w:rPr>
          <w:rFonts w:ascii="Arial" w:hAnsi="Arial" w:cs="Arial"/>
        </w:rPr>
        <w:t>Проект «ЭтНик: кадры решают» реализуется АНО «Ресурсный центр в сфере национальных отношений» в партнёрстве с кафедрой управления в сфере межэтнических и межконфессиональных отношений Факультета государственного управления МГУ им.</w:t>
      </w:r>
      <w:r w:rsidR="007B0D78">
        <w:rPr>
          <w:rFonts w:ascii="Arial" w:hAnsi="Arial" w:cs="Arial"/>
        </w:rPr>
        <w:t> </w:t>
      </w:r>
      <w:r w:rsidRPr="007B0D78">
        <w:rPr>
          <w:rFonts w:ascii="Arial" w:hAnsi="Arial" w:cs="Arial"/>
        </w:rPr>
        <w:t>М.В.</w:t>
      </w:r>
      <w:r w:rsidR="007B0D78">
        <w:rPr>
          <w:rFonts w:ascii="Arial" w:hAnsi="Arial" w:cs="Arial"/>
        </w:rPr>
        <w:t> </w:t>
      </w:r>
      <w:r w:rsidRPr="007B0D78">
        <w:rPr>
          <w:rFonts w:ascii="Arial" w:hAnsi="Arial" w:cs="Arial"/>
        </w:rPr>
        <w:t xml:space="preserve">Ломоносова, </w:t>
      </w:r>
      <w:r w:rsidR="00D95796" w:rsidRPr="007B0D78">
        <w:rPr>
          <w:rFonts w:ascii="Arial" w:hAnsi="Arial" w:cs="Arial"/>
        </w:rPr>
        <w:t xml:space="preserve">комиссией Общественной палаты РФ по межнациональным, межрелигиозным отношениям и миграции, </w:t>
      </w:r>
      <w:r w:rsidRPr="007B0D78">
        <w:rPr>
          <w:rFonts w:ascii="Arial" w:hAnsi="Arial" w:cs="Arial"/>
        </w:rPr>
        <w:t>ФГБУ «Дом народов России» при поддержке Фонда президентских грантов и ФАДН России</w:t>
      </w:r>
      <w:r w:rsidR="00F548AA" w:rsidRPr="007B0D78">
        <w:rPr>
          <w:rFonts w:ascii="Arial" w:hAnsi="Arial" w:cs="Arial"/>
        </w:rPr>
        <w:t>.</w:t>
      </w:r>
    </w:p>
    <w:p w14:paraId="351E71B8" w14:textId="312CC7A5" w:rsidR="0011420C" w:rsidRPr="007B0D78" w:rsidRDefault="0011420C" w:rsidP="00F548AA">
      <w:pPr>
        <w:jc w:val="both"/>
        <w:rPr>
          <w:rFonts w:ascii="Arial" w:hAnsi="Arial" w:cs="Arial"/>
          <w:i/>
        </w:rPr>
      </w:pPr>
      <w:r w:rsidRPr="007B0D78">
        <w:rPr>
          <w:rFonts w:ascii="Arial" w:hAnsi="Arial" w:cs="Arial"/>
          <w:b/>
          <w:i/>
        </w:rPr>
        <w:t>Официальная страница проекта:</w:t>
      </w:r>
      <w:r w:rsidRPr="007B0D78">
        <w:rPr>
          <w:rFonts w:ascii="Arial" w:hAnsi="Arial" w:cs="Arial"/>
          <w:i/>
        </w:rPr>
        <w:t xml:space="preserve"> </w:t>
      </w:r>
      <w:hyperlink r:id="rId4" w:history="1">
        <w:r w:rsidRPr="007B0D78">
          <w:rPr>
            <w:rStyle w:val="ac"/>
            <w:rFonts w:ascii="Arial" w:hAnsi="Arial" w:cs="Arial"/>
            <w:i/>
          </w:rPr>
          <w:t>https://ресурсныйцентр-анр.рф/russian-federation/project/etnik-kadry-reshayut</w:t>
        </w:r>
      </w:hyperlink>
      <w:r w:rsidRPr="007B0D78">
        <w:rPr>
          <w:rFonts w:ascii="Arial" w:hAnsi="Arial" w:cs="Arial"/>
          <w:i/>
        </w:rPr>
        <w:t xml:space="preserve"> </w:t>
      </w:r>
    </w:p>
    <w:p w14:paraId="6808E2E5" w14:textId="29D128C6" w:rsidR="00643EB6" w:rsidRPr="007B0D78" w:rsidRDefault="00643EB6" w:rsidP="0011420C">
      <w:pPr>
        <w:jc w:val="both"/>
        <w:rPr>
          <w:rFonts w:ascii="Arial" w:hAnsi="Arial" w:cs="Arial"/>
          <w:i/>
        </w:rPr>
      </w:pPr>
      <w:r w:rsidRPr="007B0D78">
        <w:rPr>
          <w:rFonts w:ascii="Arial" w:hAnsi="Arial" w:cs="Arial"/>
          <w:b/>
          <w:i/>
        </w:rPr>
        <w:t>Контакты для СМИ:</w:t>
      </w:r>
      <w:r w:rsidRPr="007B0D78">
        <w:rPr>
          <w:rFonts w:ascii="Arial" w:hAnsi="Arial" w:cs="Arial"/>
          <w:i/>
        </w:rPr>
        <w:t xml:space="preserve"> </w:t>
      </w:r>
      <w:r w:rsidR="003C7F3A" w:rsidRPr="007B0D78">
        <w:rPr>
          <w:rFonts w:ascii="Arial" w:hAnsi="Arial" w:cs="Arial"/>
          <w:i/>
        </w:rPr>
        <w:t>Дом общественных организаций Новосибирской области</w:t>
      </w:r>
      <w:r w:rsidRPr="007B0D78">
        <w:rPr>
          <w:rFonts w:ascii="Arial" w:hAnsi="Arial" w:cs="Arial"/>
          <w:i/>
        </w:rPr>
        <w:t>,</w:t>
      </w:r>
      <w:r w:rsidR="0011420C" w:rsidRPr="007B0D78">
        <w:rPr>
          <w:rFonts w:ascii="Arial" w:hAnsi="Arial" w:cs="Arial"/>
          <w:i/>
        </w:rPr>
        <w:t xml:space="preserve"> </w:t>
      </w:r>
      <w:r w:rsidR="003C7F3A" w:rsidRPr="007B0D78">
        <w:rPr>
          <w:rFonts w:ascii="Arial" w:hAnsi="Arial" w:cs="Arial"/>
          <w:i/>
        </w:rPr>
        <w:t>Юлия Александровна Сергей</w:t>
      </w:r>
      <w:r w:rsidR="0011420C" w:rsidRPr="007B0D78">
        <w:rPr>
          <w:rFonts w:ascii="Arial" w:hAnsi="Arial" w:cs="Arial"/>
          <w:i/>
        </w:rPr>
        <w:t xml:space="preserve">, тел. </w:t>
      </w:r>
      <w:r w:rsidR="003C7F3A" w:rsidRPr="007B0D78">
        <w:rPr>
          <w:rFonts w:ascii="Arial" w:hAnsi="Arial" w:cs="Arial"/>
          <w:i/>
        </w:rPr>
        <w:t>+7 923 143-73-21</w:t>
      </w:r>
      <w:r w:rsidR="0011420C" w:rsidRPr="007B0D78">
        <w:rPr>
          <w:rFonts w:ascii="Arial" w:hAnsi="Arial" w:cs="Arial"/>
          <w:i/>
        </w:rPr>
        <w:t xml:space="preserve">, </w:t>
      </w:r>
      <w:hyperlink r:id="rId5" w:history="1">
        <w:r w:rsidR="007B0D78" w:rsidRPr="00B70C7E">
          <w:rPr>
            <w:rStyle w:val="ac"/>
            <w:rFonts w:ascii="Arial" w:hAnsi="Arial" w:cs="Arial"/>
            <w:i/>
          </w:rPr>
          <w:t>sergua@nso.ru</w:t>
        </w:r>
      </w:hyperlink>
      <w:r w:rsidR="007B0D78">
        <w:rPr>
          <w:rFonts w:ascii="Arial" w:hAnsi="Arial" w:cs="Arial"/>
          <w:i/>
        </w:rPr>
        <w:t xml:space="preserve"> </w:t>
      </w:r>
    </w:p>
    <w:p w14:paraId="335F91EE" w14:textId="4AB0A825" w:rsidR="00E3242F" w:rsidRPr="007B0D78" w:rsidRDefault="00643EB6" w:rsidP="00F548AA">
      <w:pPr>
        <w:jc w:val="both"/>
        <w:rPr>
          <w:rFonts w:ascii="Arial" w:hAnsi="Arial" w:cs="Arial"/>
          <w:i/>
        </w:rPr>
      </w:pPr>
      <w:r w:rsidRPr="007B0D78">
        <w:rPr>
          <w:rFonts w:ascii="Arial" w:hAnsi="Arial" w:cs="Arial"/>
          <w:i/>
        </w:rPr>
        <w:t xml:space="preserve">Пресс-служба Ресурсного центра, </w:t>
      </w:r>
      <w:hyperlink r:id="rId6" w:history="1">
        <w:r w:rsidR="00E3242F" w:rsidRPr="007B0D78">
          <w:rPr>
            <w:rStyle w:val="ac"/>
            <w:rFonts w:ascii="Arial" w:hAnsi="Arial" w:cs="Arial"/>
            <w:i/>
            <w:lang w:val="en-US"/>
          </w:rPr>
          <w:t>ierrc</w:t>
        </w:r>
        <w:r w:rsidR="00E3242F" w:rsidRPr="007B0D78">
          <w:rPr>
            <w:rStyle w:val="ac"/>
            <w:rFonts w:ascii="Arial" w:hAnsi="Arial" w:cs="Arial"/>
            <w:i/>
          </w:rPr>
          <w:t>.</w:t>
        </w:r>
        <w:r w:rsidR="00E3242F" w:rsidRPr="007B0D78">
          <w:rPr>
            <w:rStyle w:val="ac"/>
            <w:rFonts w:ascii="Arial" w:hAnsi="Arial" w:cs="Arial"/>
            <w:i/>
            <w:lang w:val="en-US"/>
          </w:rPr>
          <w:t>ru</w:t>
        </w:r>
        <w:r w:rsidR="00E3242F" w:rsidRPr="007B0D78">
          <w:rPr>
            <w:rStyle w:val="ac"/>
            <w:rFonts w:ascii="Arial" w:hAnsi="Arial" w:cs="Arial"/>
            <w:i/>
          </w:rPr>
          <w:t>@</w:t>
        </w:r>
        <w:r w:rsidR="00E3242F" w:rsidRPr="007B0D78">
          <w:rPr>
            <w:rStyle w:val="ac"/>
            <w:rFonts w:ascii="Arial" w:hAnsi="Arial" w:cs="Arial"/>
            <w:i/>
            <w:lang w:val="en-US"/>
          </w:rPr>
          <w:t>ya</w:t>
        </w:r>
        <w:r w:rsidR="00E3242F" w:rsidRPr="007B0D78">
          <w:rPr>
            <w:rStyle w:val="ac"/>
            <w:rFonts w:ascii="Arial" w:hAnsi="Arial" w:cs="Arial"/>
            <w:i/>
          </w:rPr>
          <w:t>.</w:t>
        </w:r>
        <w:r w:rsidR="00E3242F" w:rsidRPr="007B0D78">
          <w:rPr>
            <w:rStyle w:val="ac"/>
            <w:rFonts w:ascii="Arial" w:hAnsi="Arial" w:cs="Arial"/>
            <w:i/>
            <w:lang w:val="en-US"/>
          </w:rPr>
          <w:t>ru</w:t>
        </w:r>
      </w:hyperlink>
    </w:p>
    <w:sectPr w:rsidR="00E3242F" w:rsidRPr="007B0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75B"/>
    <w:rsid w:val="00062A28"/>
    <w:rsid w:val="000E0D7A"/>
    <w:rsid w:val="0011420C"/>
    <w:rsid w:val="00146314"/>
    <w:rsid w:val="001C0B4C"/>
    <w:rsid w:val="002B7935"/>
    <w:rsid w:val="00375AFD"/>
    <w:rsid w:val="003C38EA"/>
    <w:rsid w:val="003C7F3A"/>
    <w:rsid w:val="004365D5"/>
    <w:rsid w:val="00566506"/>
    <w:rsid w:val="00571395"/>
    <w:rsid w:val="005A4F4C"/>
    <w:rsid w:val="005D07CD"/>
    <w:rsid w:val="00643EB6"/>
    <w:rsid w:val="00652E7F"/>
    <w:rsid w:val="00754E0C"/>
    <w:rsid w:val="00774B60"/>
    <w:rsid w:val="007B0D78"/>
    <w:rsid w:val="008B2182"/>
    <w:rsid w:val="008B314F"/>
    <w:rsid w:val="0095475B"/>
    <w:rsid w:val="00966414"/>
    <w:rsid w:val="009F2473"/>
    <w:rsid w:val="00A83A08"/>
    <w:rsid w:val="00AE2D1F"/>
    <w:rsid w:val="00B13E94"/>
    <w:rsid w:val="00B43AF3"/>
    <w:rsid w:val="00C66F2D"/>
    <w:rsid w:val="00C94E08"/>
    <w:rsid w:val="00CE28E3"/>
    <w:rsid w:val="00CF7C3B"/>
    <w:rsid w:val="00D0108A"/>
    <w:rsid w:val="00D52297"/>
    <w:rsid w:val="00D95796"/>
    <w:rsid w:val="00DF5F40"/>
    <w:rsid w:val="00E3242F"/>
    <w:rsid w:val="00EB2526"/>
    <w:rsid w:val="00EF3A7B"/>
    <w:rsid w:val="00F548AA"/>
    <w:rsid w:val="00F8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DFE4F"/>
  <w15:chartTrackingRefBased/>
  <w15:docId w15:val="{68B7A245-303C-4BE6-A982-AE50A078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7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7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7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7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7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7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7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7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7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47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47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475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75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7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47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47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47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47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54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7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547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4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47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47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5475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47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5475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5475B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1420C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32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errc.ru@ya.ru" TargetMode="External"/><Relationship Id="rId5" Type="http://schemas.openxmlformats.org/officeDocument/2006/relationships/hyperlink" Target="mailto:sergua@nso.ru" TargetMode="External"/><Relationship Id="rId4" Type="http://schemas.openxmlformats.org/officeDocument/2006/relationships/hyperlink" Target="https://&#1088;&#1077;&#1089;&#1091;&#1088;&#1089;&#1085;&#1099;&#1081;&#1094;&#1077;&#1085;&#1090;&#1088;-&#1072;&#1085;&#1088;.&#1088;&#1092;/russian-federation/project/etnik-kadry-reshay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Фандюшина</dc:creator>
  <cp:keywords/>
  <dc:description/>
  <cp:lastModifiedBy>Анна Фандюшина</cp:lastModifiedBy>
  <cp:revision>18</cp:revision>
  <dcterms:created xsi:type="dcterms:W3CDTF">2025-08-18T10:51:00Z</dcterms:created>
  <dcterms:modified xsi:type="dcterms:W3CDTF">2025-08-20T13:36:00Z</dcterms:modified>
</cp:coreProperties>
</file>